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88B7E" w14:textId="57A6D1B0" w:rsidR="002A0D45" w:rsidRPr="00A9719B" w:rsidRDefault="002A0D45" w:rsidP="00D60B8B">
      <w:pPr>
        <w:spacing w:line="276" w:lineRule="auto"/>
        <w:jc w:val="center"/>
        <w:rPr>
          <w:rFonts w:ascii="Arial" w:hAnsi="Arial" w:cs="Arial"/>
          <w:b/>
          <w:sz w:val="28"/>
          <w:szCs w:val="24"/>
        </w:rPr>
      </w:pPr>
    </w:p>
    <w:p w14:paraId="481BAB21" w14:textId="4C3D219D" w:rsidR="00D60B8B" w:rsidRDefault="00D60B8B" w:rsidP="007E3B69">
      <w:pPr>
        <w:spacing w:line="276" w:lineRule="auto"/>
        <w:rPr>
          <w:rFonts w:asciiTheme="majorHAnsi" w:hAnsiTheme="majorHAnsi" w:cstheme="majorHAnsi"/>
          <w:b/>
          <w:sz w:val="28"/>
          <w:szCs w:val="24"/>
        </w:rPr>
      </w:pPr>
    </w:p>
    <w:p w14:paraId="7C8664D4" w14:textId="1CB03F99" w:rsidR="00C85AB9" w:rsidRDefault="00C85AB9" w:rsidP="005734FF">
      <w:pPr>
        <w:tabs>
          <w:tab w:val="left" w:pos="6946"/>
        </w:tabs>
        <w:spacing w:line="276" w:lineRule="auto"/>
        <w:jc w:val="both"/>
        <w:rPr>
          <w:rFonts w:asciiTheme="majorHAnsi" w:hAnsiTheme="majorHAnsi" w:cstheme="majorHAnsi"/>
          <w:b/>
          <w:sz w:val="24"/>
          <w:szCs w:val="24"/>
        </w:rPr>
      </w:pPr>
      <w:r>
        <w:rPr>
          <w:rFonts w:asciiTheme="majorHAnsi" w:hAnsiTheme="majorHAnsi" w:cstheme="majorHAnsi"/>
          <w:b/>
          <w:sz w:val="28"/>
          <w:szCs w:val="24"/>
        </w:rPr>
        <w:tab/>
      </w:r>
      <w:r w:rsidR="005734FF">
        <w:rPr>
          <w:rFonts w:asciiTheme="majorHAnsi" w:hAnsiTheme="majorHAnsi" w:cstheme="majorHAnsi"/>
          <w:b/>
          <w:sz w:val="24"/>
          <w:szCs w:val="24"/>
        </w:rPr>
        <w:t>A</w:t>
      </w:r>
      <w:r w:rsidRPr="00A443FE">
        <w:rPr>
          <w:rFonts w:asciiTheme="majorHAnsi" w:hAnsiTheme="majorHAnsi" w:cstheme="majorHAnsi"/>
          <w:b/>
          <w:sz w:val="24"/>
          <w:szCs w:val="24"/>
        </w:rPr>
        <w:t xml:space="preserve">nnée </w:t>
      </w:r>
      <w:r w:rsidRPr="005734FF">
        <w:rPr>
          <w:rFonts w:asciiTheme="majorHAnsi" w:hAnsiTheme="majorHAnsi" w:cstheme="majorHAnsi"/>
          <w:b/>
          <w:sz w:val="24"/>
          <w:szCs w:val="24"/>
        </w:rPr>
        <w:t>scolaire 202</w:t>
      </w:r>
      <w:r w:rsidR="008872D8">
        <w:rPr>
          <w:rFonts w:asciiTheme="majorHAnsi" w:hAnsiTheme="majorHAnsi" w:cstheme="majorHAnsi"/>
          <w:b/>
          <w:sz w:val="24"/>
          <w:szCs w:val="24"/>
        </w:rPr>
        <w:t>5</w:t>
      </w:r>
      <w:r w:rsidRPr="005734FF">
        <w:rPr>
          <w:rFonts w:asciiTheme="majorHAnsi" w:hAnsiTheme="majorHAnsi" w:cstheme="majorHAnsi"/>
          <w:b/>
          <w:sz w:val="24"/>
          <w:szCs w:val="24"/>
        </w:rPr>
        <w:t>/202</w:t>
      </w:r>
      <w:r w:rsidR="008872D8">
        <w:rPr>
          <w:rFonts w:asciiTheme="majorHAnsi" w:hAnsiTheme="majorHAnsi" w:cstheme="majorHAnsi"/>
          <w:b/>
          <w:sz w:val="24"/>
          <w:szCs w:val="24"/>
        </w:rPr>
        <w:t>6</w:t>
      </w:r>
    </w:p>
    <w:p w14:paraId="6CE0C681" w14:textId="43E48A68" w:rsidR="007E3B69" w:rsidRPr="00A9719B" w:rsidRDefault="007E3B69" w:rsidP="005734FF">
      <w:pPr>
        <w:tabs>
          <w:tab w:val="left" w:pos="6946"/>
        </w:tabs>
        <w:spacing w:line="276" w:lineRule="auto"/>
        <w:jc w:val="both"/>
        <w:rPr>
          <w:rFonts w:asciiTheme="majorHAnsi" w:hAnsiTheme="majorHAnsi" w:cstheme="majorHAnsi"/>
          <w:b/>
          <w:sz w:val="28"/>
          <w:szCs w:val="24"/>
        </w:rPr>
      </w:pPr>
    </w:p>
    <w:p w14:paraId="7A46786A" w14:textId="77777777" w:rsidR="00C85AB9" w:rsidRPr="00A9719B" w:rsidRDefault="00C85AB9" w:rsidP="00C85AB9">
      <w:pPr>
        <w:tabs>
          <w:tab w:val="left" w:pos="5954"/>
        </w:tabs>
        <w:spacing w:line="276" w:lineRule="auto"/>
        <w:jc w:val="center"/>
        <w:rPr>
          <w:rFonts w:asciiTheme="majorHAnsi" w:hAnsiTheme="majorHAnsi" w:cstheme="majorHAnsi"/>
          <w:b/>
          <w:sz w:val="28"/>
          <w:szCs w:val="24"/>
        </w:rPr>
      </w:pPr>
    </w:p>
    <w:p w14:paraId="2763BF77" w14:textId="1503A69E" w:rsidR="004855D6" w:rsidRPr="00676614" w:rsidRDefault="004855D6" w:rsidP="00D60B8B">
      <w:pPr>
        <w:spacing w:line="276" w:lineRule="auto"/>
        <w:jc w:val="center"/>
        <w:rPr>
          <w:rFonts w:asciiTheme="majorHAnsi" w:hAnsiTheme="majorHAnsi" w:cstheme="majorHAnsi"/>
          <w:b/>
          <w:sz w:val="36"/>
          <w:szCs w:val="24"/>
        </w:rPr>
      </w:pPr>
      <w:r w:rsidRPr="00676614">
        <w:rPr>
          <w:rFonts w:asciiTheme="majorHAnsi" w:hAnsiTheme="majorHAnsi" w:cstheme="majorHAnsi"/>
          <w:b/>
          <w:sz w:val="36"/>
          <w:szCs w:val="24"/>
        </w:rPr>
        <w:t xml:space="preserve">ECHANGE D’ELEVES DE </w:t>
      </w:r>
      <w:r w:rsidR="006142BC" w:rsidRPr="00676614">
        <w:rPr>
          <w:rFonts w:asciiTheme="majorHAnsi" w:hAnsiTheme="majorHAnsi" w:cstheme="majorHAnsi"/>
          <w:b/>
          <w:sz w:val="36"/>
          <w:szCs w:val="24"/>
        </w:rPr>
        <w:t>9CO</w:t>
      </w:r>
    </w:p>
    <w:p w14:paraId="03382733" w14:textId="5154CDC1" w:rsidR="00C85AB9" w:rsidRDefault="00A70AEA" w:rsidP="00D60B8B">
      <w:pPr>
        <w:spacing w:line="276" w:lineRule="auto"/>
        <w:jc w:val="center"/>
        <w:rPr>
          <w:rFonts w:asciiTheme="majorHAnsi" w:hAnsiTheme="majorHAnsi" w:cstheme="majorHAnsi"/>
          <w:b/>
          <w:sz w:val="28"/>
          <w:szCs w:val="24"/>
        </w:rPr>
      </w:pPr>
      <w:proofErr w:type="gramStart"/>
      <w:r w:rsidRPr="00A9719B">
        <w:rPr>
          <w:rFonts w:asciiTheme="majorHAnsi" w:hAnsiTheme="majorHAnsi" w:cstheme="majorHAnsi"/>
          <w:b/>
          <w:sz w:val="28"/>
          <w:szCs w:val="24"/>
        </w:rPr>
        <w:t>avec</w:t>
      </w:r>
      <w:proofErr w:type="gramEnd"/>
      <w:r w:rsidRPr="00A9719B">
        <w:rPr>
          <w:rFonts w:asciiTheme="majorHAnsi" w:hAnsiTheme="majorHAnsi" w:cstheme="majorHAnsi"/>
          <w:b/>
          <w:sz w:val="28"/>
          <w:szCs w:val="24"/>
        </w:rPr>
        <w:t xml:space="preserve"> </w:t>
      </w:r>
      <w:r w:rsidR="00ED7931">
        <w:rPr>
          <w:rFonts w:asciiTheme="majorHAnsi" w:hAnsiTheme="majorHAnsi" w:cstheme="majorHAnsi"/>
          <w:b/>
          <w:sz w:val="28"/>
          <w:szCs w:val="24"/>
        </w:rPr>
        <w:t>le canton de Berne</w:t>
      </w:r>
    </w:p>
    <w:p w14:paraId="384DF384" w14:textId="28F4E3A7" w:rsidR="00457F43" w:rsidRPr="00A9719B" w:rsidRDefault="00457F43" w:rsidP="00D60B8B">
      <w:pPr>
        <w:tabs>
          <w:tab w:val="left" w:pos="284"/>
        </w:tabs>
        <w:spacing w:line="276" w:lineRule="auto"/>
        <w:jc w:val="both"/>
        <w:rPr>
          <w:rFonts w:asciiTheme="majorHAnsi" w:hAnsiTheme="majorHAnsi" w:cstheme="majorHAnsi"/>
          <w:b/>
          <w:sz w:val="22"/>
        </w:rPr>
      </w:pPr>
    </w:p>
    <w:p w14:paraId="55CE4406" w14:textId="77777777" w:rsidR="00A9719B" w:rsidRPr="00A9719B" w:rsidRDefault="00A9719B" w:rsidP="00D60B8B">
      <w:pPr>
        <w:tabs>
          <w:tab w:val="left" w:pos="284"/>
        </w:tabs>
        <w:spacing w:line="276" w:lineRule="auto"/>
        <w:jc w:val="both"/>
        <w:rPr>
          <w:rFonts w:asciiTheme="majorHAnsi" w:hAnsiTheme="majorHAnsi" w:cstheme="majorHAnsi"/>
          <w:b/>
          <w:sz w:val="22"/>
        </w:rPr>
      </w:pPr>
    </w:p>
    <w:p w14:paraId="44C736CB" w14:textId="2183D35D" w:rsidR="004855D6" w:rsidRPr="00A443FE" w:rsidRDefault="004855D6" w:rsidP="00D60B8B">
      <w:pPr>
        <w:tabs>
          <w:tab w:val="left" w:pos="284"/>
        </w:tabs>
        <w:spacing w:line="276" w:lineRule="auto"/>
        <w:jc w:val="both"/>
        <w:rPr>
          <w:rFonts w:asciiTheme="majorHAnsi" w:hAnsiTheme="majorHAnsi" w:cstheme="majorHAnsi"/>
          <w:sz w:val="24"/>
          <w:szCs w:val="24"/>
        </w:rPr>
      </w:pPr>
      <w:r w:rsidRPr="00A443FE">
        <w:rPr>
          <w:rFonts w:asciiTheme="majorHAnsi" w:hAnsiTheme="majorHAnsi" w:cstheme="majorHAnsi"/>
          <w:sz w:val="24"/>
          <w:szCs w:val="24"/>
        </w:rPr>
        <w:t>Chers Parents,</w:t>
      </w:r>
    </w:p>
    <w:p w14:paraId="59506A67" w14:textId="77777777" w:rsidR="00457F43" w:rsidRPr="00A443FE" w:rsidRDefault="00457F43" w:rsidP="00D60B8B">
      <w:pPr>
        <w:tabs>
          <w:tab w:val="left" w:pos="284"/>
        </w:tabs>
        <w:spacing w:line="276" w:lineRule="auto"/>
        <w:jc w:val="both"/>
        <w:rPr>
          <w:rFonts w:asciiTheme="majorHAnsi" w:hAnsiTheme="majorHAnsi" w:cstheme="majorHAnsi"/>
          <w:sz w:val="24"/>
          <w:szCs w:val="24"/>
        </w:rPr>
      </w:pPr>
    </w:p>
    <w:p w14:paraId="1DDC1FC1" w14:textId="77777777" w:rsidR="00A443FE" w:rsidRPr="00A443FE" w:rsidRDefault="004855D6" w:rsidP="00D60B8B">
      <w:pPr>
        <w:tabs>
          <w:tab w:val="left" w:pos="284"/>
        </w:tabs>
        <w:spacing w:line="276" w:lineRule="auto"/>
        <w:jc w:val="both"/>
        <w:rPr>
          <w:rFonts w:asciiTheme="majorHAnsi" w:hAnsiTheme="majorHAnsi" w:cstheme="majorHAnsi"/>
          <w:sz w:val="24"/>
          <w:szCs w:val="24"/>
        </w:rPr>
      </w:pPr>
      <w:r w:rsidRPr="00A443FE">
        <w:rPr>
          <w:rFonts w:asciiTheme="majorHAnsi" w:hAnsiTheme="majorHAnsi" w:cstheme="majorHAnsi"/>
          <w:sz w:val="24"/>
          <w:szCs w:val="24"/>
        </w:rPr>
        <w:t>Nous tenons à vous conf</w:t>
      </w:r>
      <w:r w:rsidR="00956B89" w:rsidRPr="00A443FE">
        <w:rPr>
          <w:rFonts w:asciiTheme="majorHAnsi" w:hAnsiTheme="majorHAnsi" w:cstheme="majorHAnsi"/>
          <w:sz w:val="24"/>
          <w:szCs w:val="24"/>
        </w:rPr>
        <w:t>irmer la mise en œuvre du programme</w:t>
      </w:r>
      <w:r w:rsidR="002325EB" w:rsidRPr="00A443FE">
        <w:rPr>
          <w:rFonts w:asciiTheme="majorHAnsi" w:hAnsiTheme="majorHAnsi" w:cstheme="majorHAnsi"/>
          <w:sz w:val="24"/>
          <w:szCs w:val="24"/>
        </w:rPr>
        <w:t xml:space="preserve"> d’échange</w:t>
      </w:r>
      <w:r w:rsidRPr="00A443FE">
        <w:rPr>
          <w:rFonts w:asciiTheme="majorHAnsi" w:hAnsiTheme="majorHAnsi" w:cstheme="majorHAnsi"/>
          <w:sz w:val="24"/>
          <w:szCs w:val="24"/>
        </w:rPr>
        <w:t xml:space="preserve"> cantonal qui vous a été présenté lors de la réunion de parents de</w:t>
      </w:r>
      <w:r w:rsidR="00944075" w:rsidRPr="00A443FE">
        <w:rPr>
          <w:rFonts w:asciiTheme="majorHAnsi" w:hAnsiTheme="majorHAnsi" w:cstheme="majorHAnsi"/>
          <w:sz w:val="24"/>
          <w:szCs w:val="24"/>
        </w:rPr>
        <w:t xml:space="preserve">s élèves de </w:t>
      </w:r>
      <w:r w:rsidR="006142BC" w:rsidRPr="00A443FE">
        <w:rPr>
          <w:rFonts w:asciiTheme="majorHAnsi" w:hAnsiTheme="majorHAnsi" w:cstheme="majorHAnsi"/>
          <w:sz w:val="24"/>
          <w:szCs w:val="24"/>
        </w:rPr>
        <w:t>9CO</w:t>
      </w:r>
      <w:r w:rsidR="00944075" w:rsidRPr="00A443FE">
        <w:rPr>
          <w:rFonts w:asciiTheme="majorHAnsi" w:hAnsiTheme="majorHAnsi" w:cstheme="majorHAnsi"/>
          <w:sz w:val="24"/>
          <w:szCs w:val="24"/>
        </w:rPr>
        <w:t>.</w:t>
      </w:r>
      <w:r w:rsidR="00D60B8B" w:rsidRPr="00A443FE">
        <w:rPr>
          <w:rFonts w:asciiTheme="majorHAnsi" w:hAnsiTheme="majorHAnsi" w:cstheme="majorHAnsi"/>
          <w:sz w:val="24"/>
          <w:szCs w:val="24"/>
        </w:rPr>
        <w:t xml:space="preserve"> </w:t>
      </w:r>
    </w:p>
    <w:p w14:paraId="298DD74C" w14:textId="5A89E595" w:rsidR="004855D6" w:rsidRPr="00A443FE" w:rsidRDefault="007E3B69" w:rsidP="00D60B8B">
      <w:pPr>
        <w:tabs>
          <w:tab w:val="left" w:pos="284"/>
        </w:tabs>
        <w:spacing w:line="276" w:lineRule="auto"/>
        <w:jc w:val="both"/>
        <w:rPr>
          <w:rFonts w:asciiTheme="majorHAnsi" w:hAnsiTheme="majorHAnsi" w:cstheme="majorHAnsi"/>
          <w:sz w:val="24"/>
          <w:szCs w:val="24"/>
        </w:rPr>
      </w:pPr>
      <w:r>
        <w:rPr>
          <w:rFonts w:asciiTheme="majorHAnsi" w:hAnsiTheme="majorHAnsi" w:cstheme="majorHAnsi"/>
          <w:sz w:val="24"/>
          <w:szCs w:val="24"/>
        </w:rPr>
        <w:t>Le Cycle d’orientation</w:t>
      </w:r>
      <w:r w:rsidR="00D60B8B" w:rsidRPr="00A443FE">
        <w:rPr>
          <w:rFonts w:asciiTheme="majorHAnsi" w:hAnsiTheme="majorHAnsi" w:cstheme="majorHAnsi"/>
          <w:sz w:val="24"/>
          <w:szCs w:val="24"/>
        </w:rPr>
        <w:t xml:space="preserve"> a pour mission de « </w:t>
      </w:r>
      <w:r w:rsidR="00AB531E">
        <w:rPr>
          <w:rFonts w:asciiTheme="majorHAnsi" w:hAnsiTheme="majorHAnsi" w:cstheme="majorHAnsi"/>
          <w:sz w:val="24"/>
          <w:szCs w:val="24"/>
        </w:rPr>
        <w:t>renforcer les connaissances et</w:t>
      </w:r>
      <w:r w:rsidR="00D60B8B" w:rsidRPr="00A443FE">
        <w:rPr>
          <w:rFonts w:asciiTheme="majorHAnsi" w:hAnsiTheme="majorHAnsi" w:cstheme="majorHAnsi"/>
          <w:sz w:val="24"/>
          <w:szCs w:val="24"/>
        </w:rPr>
        <w:t xml:space="preserve"> compétences nécessaires à une progressive orientation du jeune vers les choix qu’il est appelé à effectuer</w:t>
      </w:r>
      <w:r>
        <w:rPr>
          <w:rFonts w:asciiTheme="majorHAnsi" w:hAnsiTheme="majorHAnsi" w:cstheme="majorHAnsi"/>
          <w:sz w:val="24"/>
          <w:szCs w:val="24"/>
        </w:rPr>
        <w:t> ; il tend à former chez lui la capacité de discernement utile à sa perception de la société et du monde du travail et à permettre le développement de compétences de collaboration et de communication.</w:t>
      </w:r>
      <w:r w:rsidR="00D60B8B" w:rsidRPr="00A443FE">
        <w:rPr>
          <w:rFonts w:asciiTheme="majorHAnsi" w:hAnsiTheme="majorHAnsi" w:cstheme="majorHAnsi"/>
          <w:sz w:val="24"/>
          <w:szCs w:val="24"/>
        </w:rPr>
        <w:t> » (</w:t>
      </w:r>
      <w:proofErr w:type="gramStart"/>
      <w:r w:rsidR="00172128" w:rsidRPr="00A443FE">
        <w:rPr>
          <w:rFonts w:asciiTheme="majorHAnsi" w:hAnsiTheme="majorHAnsi" w:cstheme="majorHAnsi"/>
          <w:sz w:val="24"/>
          <w:szCs w:val="24"/>
        </w:rPr>
        <w:t>l</w:t>
      </w:r>
      <w:r w:rsidR="00D60B8B" w:rsidRPr="00A443FE">
        <w:rPr>
          <w:rFonts w:asciiTheme="majorHAnsi" w:hAnsiTheme="majorHAnsi" w:cstheme="majorHAnsi"/>
          <w:sz w:val="24"/>
          <w:szCs w:val="24"/>
        </w:rPr>
        <w:t>oi</w:t>
      </w:r>
      <w:proofErr w:type="gramEnd"/>
      <w:r w:rsidR="00D60B8B" w:rsidRPr="00A443FE">
        <w:rPr>
          <w:rFonts w:asciiTheme="majorHAnsi" w:hAnsiTheme="majorHAnsi" w:cstheme="majorHAnsi"/>
          <w:sz w:val="24"/>
          <w:szCs w:val="24"/>
        </w:rPr>
        <w:t xml:space="preserve"> su</w:t>
      </w:r>
      <w:r w:rsidR="00A95873" w:rsidRPr="00A443FE">
        <w:rPr>
          <w:rFonts w:asciiTheme="majorHAnsi" w:hAnsiTheme="majorHAnsi" w:cstheme="majorHAnsi"/>
          <w:sz w:val="24"/>
          <w:szCs w:val="24"/>
        </w:rPr>
        <w:t>r</w:t>
      </w:r>
      <w:r w:rsidR="00D60B8B" w:rsidRPr="00A443FE">
        <w:rPr>
          <w:rFonts w:asciiTheme="majorHAnsi" w:hAnsiTheme="majorHAnsi" w:cstheme="majorHAnsi"/>
          <w:sz w:val="24"/>
          <w:szCs w:val="24"/>
        </w:rPr>
        <w:t xml:space="preserve"> le CO, art.</w:t>
      </w:r>
      <w:r w:rsidR="002E259E" w:rsidRPr="00A443FE">
        <w:rPr>
          <w:rFonts w:asciiTheme="majorHAnsi" w:hAnsiTheme="majorHAnsi" w:cstheme="majorHAnsi"/>
          <w:sz w:val="24"/>
          <w:szCs w:val="24"/>
        </w:rPr>
        <w:t xml:space="preserve"> </w:t>
      </w:r>
      <w:r w:rsidR="008B66F3" w:rsidRPr="00A443FE">
        <w:rPr>
          <w:rFonts w:asciiTheme="majorHAnsi" w:hAnsiTheme="majorHAnsi" w:cstheme="majorHAnsi"/>
          <w:sz w:val="24"/>
          <w:szCs w:val="24"/>
        </w:rPr>
        <w:t>4)</w:t>
      </w:r>
      <w:r w:rsidR="00ED7931">
        <w:rPr>
          <w:rFonts w:asciiTheme="majorHAnsi" w:hAnsiTheme="majorHAnsi" w:cstheme="majorHAnsi"/>
          <w:sz w:val="24"/>
          <w:szCs w:val="24"/>
        </w:rPr>
        <w:t xml:space="preserve">. C’est pourquoi notre école est heureuse d’offrir à votre enfant une expérience linguistique et humaine. Ce </w:t>
      </w:r>
      <w:r w:rsidR="002A0D45" w:rsidRPr="00A443FE">
        <w:rPr>
          <w:rFonts w:asciiTheme="majorHAnsi" w:hAnsiTheme="majorHAnsi" w:cstheme="majorHAnsi"/>
          <w:sz w:val="24"/>
          <w:szCs w:val="24"/>
        </w:rPr>
        <w:t xml:space="preserve">projet </w:t>
      </w:r>
      <w:r w:rsidR="00992D4F" w:rsidRPr="00A443FE">
        <w:rPr>
          <w:rFonts w:asciiTheme="majorHAnsi" w:hAnsiTheme="majorHAnsi" w:cstheme="majorHAnsi"/>
          <w:sz w:val="24"/>
          <w:szCs w:val="24"/>
        </w:rPr>
        <w:t xml:space="preserve">cantonal </w:t>
      </w:r>
      <w:r w:rsidR="00ED7931">
        <w:rPr>
          <w:rFonts w:asciiTheme="majorHAnsi" w:hAnsiTheme="majorHAnsi" w:cstheme="majorHAnsi"/>
          <w:sz w:val="24"/>
          <w:szCs w:val="24"/>
        </w:rPr>
        <w:t>d’établissement va</w:t>
      </w:r>
      <w:r w:rsidR="002A0D45" w:rsidRPr="00A443FE">
        <w:rPr>
          <w:rFonts w:asciiTheme="majorHAnsi" w:hAnsiTheme="majorHAnsi" w:cstheme="majorHAnsi"/>
          <w:sz w:val="24"/>
          <w:szCs w:val="24"/>
        </w:rPr>
        <w:t xml:space="preserve"> </w:t>
      </w:r>
      <w:r w:rsidR="00B55764" w:rsidRPr="00A443FE">
        <w:rPr>
          <w:rFonts w:asciiTheme="majorHAnsi" w:hAnsiTheme="majorHAnsi" w:cstheme="majorHAnsi"/>
          <w:sz w:val="24"/>
          <w:szCs w:val="24"/>
        </w:rPr>
        <w:t>lui permet</w:t>
      </w:r>
      <w:r w:rsidR="00ED7931">
        <w:rPr>
          <w:rFonts w:asciiTheme="majorHAnsi" w:hAnsiTheme="majorHAnsi" w:cstheme="majorHAnsi"/>
          <w:sz w:val="24"/>
          <w:szCs w:val="24"/>
        </w:rPr>
        <w:t>tre</w:t>
      </w:r>
      <w:r w:rsidR="002A0D45" w:rsidRPr="00A443FE">
        <w:rPr>
          <w:rFonts w:asciiTheme="majorHAnsi" w:hAnsiTheme="majorHAnsi" w:cstheme="majorHAnsi"/>
          <w:sz w:val="24"/>
          <w:szCs w:val="24"/>
        </w:rPr>
        <w:t xml:space="preserve"> </w:t>
      </w:r>
      <w:r w:rsidR="007B32D8" w:rsidRPr="00A443FE">
        <w:rPr>
          <w:rFonts w:asciiTheme="majorHAnsi" w:hAnsiTheme="majorHAnsi" w:cstheme="majorHAnsi"/>
          <w:sz w:val="24"/>
          <w:szCs w:val="24"/>
        </w:rPr>
        <w:t>de</w:t>
      </w:r>
      <w:r w:rsidR="00A54706" w:rsidRPr="00A443FE">
        <w:rPr>
          <w:rFonts w:asciiTheme="majorHAnsi" w:hAnsiTheme="majorHAnsi" w:cstheme="majorHAnsi"/>
          <w:sz w:val="24"/>
          <w:szCs w:val="24"/>
        </w:rPr>
        <w:t xml:space="preserve"> </w:t>
      </w:r>
      <w:r w:rsidR="002A0D45" w:rsidRPr="00A443FE">
        <w:rPr>
          <w:rFonts w:asciiTheme="majorHAnsi" w:hAnsiTheme="majorHAnsi" w:cstheme="majorHAnsi"/>
          <w:sz w:val="24"/>
          <w:szCs w:val="24"/>
        </w:rPr>
        <w:t>renforcer</w:t>
      </w:r>
      <w:r w:rsidR="00A54706" w:rsidRPr="00A443FE">
        <w:rPr>
          <w:rFonts w:asciiTheme="majorHAnsi" w:hAnsiTheme="majorHAnsi" w:cstheme="majorHAnsi"/>
          <w:sz w:val="24"/>
          <w:szCs w:val="24"/>
        </w:rPr>
        <w:t xml:space="preserve"> ses compétences linguistiques et sociales</w:t>
      </w:r>
      <w:r>
        <w:rPr>
          <w:rFonts w:asciiTheme="majorHAnsi" w:hAnsiTheme="majorHAnsi" w:cstheme="majorHAnsi"/>
          <w:sz w:val="24"/>
          <w:szCs w:val="24"/>
        </w:rPr>
        <w:t xml:space="preserve"> et </w:t>
      </w:r>
      <w:r w:rsidRPr="00A443FE">
        <w:rPr>
          <w:rFonts w:asciiTheme="majorHAnsi" w:hAnsiTheme="majorHAnsi" w:cstheme="majorHAnsi"/>
          <w:sz w:val="24"/>
          <w:szCs w:val="24"/>
        </w:rPr>
        <w:t>de donner du sens à l’apprentissage de la 2</w:t>
      </w:r>
      <w:r w:rsidRPr="00A443FE">
        <w:rPr>
          <w:rFonts w:asciiTheme="majorHAnsi" w:hAnsiTheme="majorHAnsi" w:cstheme="majorHAnsi"/>
          <w:sz w:val="24"/>
          <w:szCs w:val="24"/>
          <w:vertAlign w:val="superscript"/>
        </w:rPr>
        <w:t>ème</w:t>
      </w:r>
      <w:r w:rsidRPr="00A443FE">
        <w:rPr>
          <w:rFonts w:asciiTheme="majorHAnsi" w:hAnsiTheme="majorHAnsi" w:cstheme="majorHAnsi"/>
          <w:sz w:val="24"/>
          <w:szCs w:val="24"/>
        </w:rPr>
        <w:t xml:space="preserve"> langue cantonale</w:t>
      </w:r>
      <w:r w:rsidR="002A0D45" w:rsidRPr="00A443FE">
        <w:rPr>
          <w:rFonts w:asciiTheme="majorHAnsi" w:hAnsiTheme="majorHAnsi" w:cstheme="majorHAnsi"/>
          <w:sz w:val="24"/>
          <w:szCs w:val="24"/>
        </w:rPr>
        <w:t>.</w:t>
      </w:r>
    </w:p>
    <w:p w14:paraId="41895860" w14:textId="0296A93F" w:rsidR="004855D6" w:rsidRPr="00A443FE" w:rsidRDefault="004855D6" w:rsidP="00D60B8B">
      <w:pPr>
        <w:spacing w:line="276" w:lineRule="auto"/>
        <w:jc w:val="both"/>
        <w:rPr>
          <w:rFonts w:asciiTheme="majorHAnsi" w:hAnsiTheme="majorHAnsi" w:cstheme="majorHAnsi"/>
          <w:sz w:val="24"/>
          <w:szCs w:val="24"/>
        </w:rPr>
      </w:pPr>
      <w:r w:rsidRPr="00A443FE">
        <w:rPr>
          <w:rFonts w:asciiTheme="majorHAnsi" w:hAnsiTheme="majorHAnsi" w:cstheme="majorHAnsi"/>
          <w:sz w:val="24"/>
          <w:szCs w:val="24"/>
        </w:rPr>
        <w:t>Nou</w:t>
      </w:r>
      <w:r w:rsidR="007B32D8" w:rsidRPr="00A443FE">
        <w:rPr>
          <w:rFonts w:asciiTheme="majorHAnsi" w:hAnsiTheme="majorHAnsi" w:cstheme="majorHAnsi"/>
          <w:sz w:val="24"/>
          <w:szCs w:val="24"/>
        </w:rPr>
        <w:t>s vous remercions d’avance pour</w:t>
      </w:r>
      <w:r w:rsidRPr="00A443FE">
        <w:rPr>
          <w:rFonts w:asciiTheme="majorHAnsi" w:hAnsiTheme="majorHAnsi" w:cstheme="majorHAnsi"/>
          <w:sz w:val="24"/>
          <w:szCs w:val="24"/>
        </w:rPr>
        <w:t xml:space="preserve"> votre précieuse collaboration et souhaitons à votre enfant plein succès dans</w:t>
      </w:r>
      <w:r w:rsidR="005F4F30">
        <w:rPr>
          <w:rFonts w:asciiTheme="majorHAnsi" w:hAnsiTheme="majorHAnsi" w:cstheme="majorHAnsi"/>
          <w:sz w:val="24"/>
          <w:szCs w:val="24"/>
        </w:rPr>
        <w:t xml:space="preserve"> cette expérience</w:t>
      </w:r>
      <w:r w:rsidR="001120AB" w:rsidRPr="00A443FE">
        <w:rPr>
          <w:rFonts w:asciiTheme="majorHAnsi" w:hAnsiTheme="majorHAnsi" w:cstheme="majorHAnsi"/>
          <w:sz w:val="24"/>
          <w:szCs w:val="24"/>
        </w:rPr>
        <w:t>.</w:t>
      </w:r>
    </w:p>
    <w:p w14:paraId="7756EA3E" w14:textId="496D3AC7" w:rsidR="00A54706" w:rsidRDefault="00A54706" w:rsidP="00D60B8B">
      <w:pPr>
        <w:spacing w:line="276" w:lineRule="auto"/>
        <w:ind w:left="284" w:hanging="284"/>
        <w:jc w:val="both"/>
        <w:rPr>
          <w:rFonts w:asciiTheme="majorHAnsi" w:hAnsiTheme="majorHAnsi" w:cstheme="majorHAnsi"/>
          <w:sz w:val="24"/>
          <w:szCs w:val="24"/>
        </w:rPr>
      </w:pPr>
    </w:p>
    <w:p w14:paraId="7E74C1CD" w14:textId="77777777" w:rsidR="00AB531E" w:rsidRPr="00A443FE" w:rsidRDefault="00AB531E" w:rsidP="00D60B8B">
      <w:pPr>
        <w:spacing w:line="276" w:lineRule="auto"/>
        <w:ind w:left="284" w:hanging="284"/>
        <w:jc w:val="both"/>
        <w:rPr>
          <w:rFonts w:asciiTheme="majorHAnsi" w:hAnsiTheme="majorHAnsi" w:cstheme="majorHAnsi"/>
          <w:sz w:val="24"/>
          <w:szCs w:val="24"/>
        </w:rPr>
      </w:pPr>
    </w:p>
    <w:p w14:paraId="3681BA0D" w14:textId="088BBA4B" w:rsidR="00A54706" w:rsidRPr="003151DD" w:rsidRDefault="00A54706" w:rsidP="7176D7A8">
      <w:pPr>
        <w:pStyle w:val="Paragraphedeliste"/>
        <w:numPr>
          <w:ilvl w:val="0"/>
          <w:numId w:val="17"/>
        </w:numPr>
        <w:spacing w:line="276" w:lineRule="auto"/>
        <w:ind w:left="284" w:hanging="284"/>
        <w:jc w:val="both"/>
        <w:rPr>
          <w:rFonts w:asciiTheme="majorHAnsi" w:hAnsiTheme="majorHAnsi" w:cstheme="majorBidi"/>
          <w:b/>
          <w:bCs/>
          <w:sz w:val="32"/>
          <w:szCs w:val="32"/>
        </w:rPr>
      </w:pPr>
      <w:r w:rsidRPr="7176D7A8">
        <w:rPr>
          <w:rFonts w:asciiTheme="majorHAnsi" w:hAnsiTheme="majorHAnsi" w:cstheme="majorBidi"/>
          <w:b/>
          <w:bCs/>
          <w:sz w:val="24"/>
          <w:szCs w:val="24"/>
        </w:rPr>
        <w:t xml:space="preserve">Dates d’échange :  </w:t>
      </w:r>
      <w:r w:rsidRPr="7176D7A8">
        <w:rPr>
          <w:rFonts w:asciiTheme="majorHAnsi" w:hAnsiTheme="majorHAnsi" w:cstheme="majorBidi"/>
          <w:b/>
          <w:bCs/>
          <w:sz w:val="32"/>
          <w:szCs w:val="32"/>
        </w:rPr>
        <w:t xml:space="preserve">du </w:t>
      </w:r>
      <w:r w:rsidR="008872D8">
        <w:rPr>
          <w:rFonts w:asciiTheme="majorHAnsi" w:hAnsiTheme="majorHAnsi" w:cstheme="majorBidi"/>
          <w:b/>
          <w:bCs/>
          <w:sz w:val="32"/>
          <w:szCs w:val="32"/>
        </w:rPr>
        <w:t>7</w:t>
      </w:r>
      <w:r w:rsidRPr="7176D7A8">
        <w:rPr>
          <w:rFonts w:asciiTheme="majorHAnsi" w:hAnsiTheme="majorHAnsi" w:cstheme="majorBidi"/>
          <w:b/>
          <w:bCs/>
          <w:sz w:val="32"/>
          <w:szCs w:val="32"/>
        </w:rPr>
        <w:t xml:space="preserve"> au </w:t>
      </w:r>
      <w:r w:rsidR="008872D8">
        <w:rPr>
          <w:rFonts w:asciiTheme="majorHAnsi" w:hAnsiTheme="majorHAnsi" w:cstheme="majorBidi"/>
          <w:b/>
          <w:bCs/>
          <w:sz w:val="32"/>
          <w:szCs w:val="32"/>
        </w:rPr>
        <w:t>15</w:t>
      </w:r>
      <w:r w:rsidRPr="7176D7A8">
        <w:rPr>
          <w:rFonts w:asciiTheme="majorHAnsi" w:hAnsiTheme="majorHAnsi" w:cstheme="majorBidi"/>
          <w:b/>
          <w:bCs/>
          <w:sz w:val="32"/>
          <w:szCs w:val="32"/>
        </w:rPr>
        <w:t xml:space="preserve"> mars 202</w:t>
      </w:r>
      <w:r w:rsidR="008872D8">
        <w:rPr>
          <w:rFonts w:asciiTheme="majorHAnsi" w:hAnsiTheme="majorHAnsi" w:cstheme="majorBidi"/>
          <w:b/>
          <w:bCs/>
          <w:sz w:val="32"/>
          <w:szCs w:val="32"/>
        </w:rPr>
        <w:t>6</w:t>
      </w:r>
    </w:p>
    <w:p w14:paraId="7FE727D7" w14:textId="77777777" w:rsidR="00A54706" w:rsidRPr="00A443FE" w:rsidRDefault="00A54706" w:rsidP="00D60B8B">
      <w:pPr>
        <w:pStyle w:val="Paragraphedeliste"/>
        <w:spacing w:line="276" w:lineRule="auto"/>
        <w:ind w:left="284"/>
        <w:jc w:val="both"/>
        <w:rPr>
          <w:rFonts w:asciiTheme="majorHAnsi" w:hAnsiTheme="majorHAnsi" w:cstheme="majorHAnsi"/>
          <w:b/>
          <w:sz w:val="24"/>
          <w:szCs w:val="24"/>
        </w:rPr>
      </w:pPr>
    </w:p>
    <w:p w14:paraId="14F03F19" w14:textId="600B32CD" w:rsidR="00AB531E" w:rsidRPr="00AB531E" w:rsidRDefault="00AB531E" w:rsidP="00AB531E">
      <w:pPr>
        <w:pStyle w:val="Paragraphedeliste"/>
        <w:numPr>
          <w:ilvl w:val="0"/>
          <w:numId w:val="17"/>
        </w:numPr>
        <w:spacing w:line="276" w:lineRule="auto"/>
        <w:ind w:left="284" w:hanging="284"/>
        <w:jc w:val="both"/>
        <w:rPr>
          <w:rFonts w:asciiTheme="majorHAnsi" w:hAnsiTheme="majorHAnsi" w:cstheme="majorHAnsi"/>
          <w:b/>
          <w:sz w:val="24"/>
          <w:szCs w:val="24"/>
        </w:rPr>
      </w:pPr>
      <w:r>
        <w:rPr>
          <w:rFonts w:asciiTheme="majorHAnsi" w:hAnsiTheme="majorHAnsi" w:cstheme="majorHAnsi"/>
          <w:b/>
          <w:sz w:val="24"/>
          <w:szCs w:val="24"/>
        </w:rPr>
        <w:t>Déroulement </w:t>
      </w:r>
      <w:r w:rsidRPr="00AB531E">
        <w:rPr>
          <w:rFonts w:asciiTheme="majorHAnsi" w:hAnsiTheme="majorHAnsi" w:cstheme="majorHAnsi"/>
          <w:sz w:val="24"/>
          <w:szCs w:val="24"/>
        </w:rPr>
        <w:t>: durant cette période, la classe est divisée en deux groupes :</w:t>
      </w:r>
    </w:p>
    <w:p w14:paraId="520321F0" w14:textId="369CCF5B" w:rsidR="00AB531E" w:rsidRPr="008872D8" w:rsidRDefault="00AB531E" w:rsidP="008872D8">
      <w:pPr>
        <w:pStyle w:val="Paragraphedeliste"/>
        <w:numPr>
          <w:ilvl w:val="0"/>
          <w:numId w:val="21"/>
        </w:numPr>
        <w:spacing w:line="276" w:lineRule="auto"/>
        <w:jc w:val="both"/>
        <w:rPr>
          <w:rFonts w:asciiTheme="majorHAnsi" w:hAnsiTheme="majorHAnsi" w:cstheme="majorBidi"/>
          <w:sz w:val="24"/>
          <w:szCs w:val="24"/>
        </w:rPr>
      </w:pPr>
      <w:r w:rsidRPr="7176D7A8">
        <w:rPr>
          <w:rFonts w:asciiTheme="majorHAnsi" w:hAnsiTheme="majorHAnsi" w:cstheme="majorBidi"/>
          <w:sz w:val="24"/>
          <w:szCs w:val="24"/>
        </w:rPr>
        <w:t>Le premier groupe</w:t>
      </w:r>
      <w:r w:rsidR="00DA3B93" w:rsidRPr="7176D7A8">
        <w:rPr>
          <w:rFonts w:asciiTheme="majorHAnsi" w:hAnsiTheme="majorHAnsi" w:cstheme="majorBidi"/>
          <w:sz w:val="24"/>
          <w:szCs w:val="24"/>
        </w:rPr>
        <w:t xml:space="preserve"> se rend en partie german</w:t>
      </w:r>
      <w:r w:rsidRPr="7176D7A8">
        <w:rPr>
          <w:rFonts w:asciiTheme="majorHAnsi" w:hAnsiTheme="majorHAnsi" w:cstheme="majorBidi"/>
          <w:sz w:val="24"/>
          <w:szCs w:val="24"/>
        </w:rPr>
        <w:t xml:space="preserve">ophone du </w:t>
      </w:r>
      <w:r w:rsidR="008872D8">
        <w:rPr>
          <w:rFonts w:asciiTheme="majorHAnsi" w:hAnsiTheme="majorHAnsi" w:cstheme="majorBidi"/>
          <w:sz w:val="24"/>
          <w:szCs w:val="24"/>
        </w:rPr>
        <w:t>7</w:t>
      </w:r>
      <w:r w:rsidRPr="7176D7A8">
        <w:rPr>
          <w:rFonts w:asciiTheme="majorHAnsi" w:hAnsiTheme="majorHAnsi" w:cstheme="majorBidi"/>
          <w:sz w:val="24"/>
          <w:szCs w:val="24"/>
        </w:rPr>
        <w:t xml:space="preserve"> au </w:t>
      </w:r>
      <w:r w:rsidR="008872D8">
        <w:rPr>
          <w:rFonts w:asciiTheme="majorHAnsi" w:hAnsiTheme="majorHAnsi" w:cstheme="majorBidi"/>
          <w:sz w:val="24"/>
          <w:szCs w:val="24"/>
        </w:rPr>
        <w:t xml:space="preserve">11 </w:t>
      </w:r>
      <w:r w:rsidRPr="7176D7A8">
        <w:rPr>
          <w:rFonts w:asciiTheme="majorHAnsi" w:hAnsiTheme="majorHAnsi" w:cstheme="majorBidi"/>
          <w:sz w:val="24"/>
          <w:szCs w:val="24"/>
        </w:rPr>
        <w:t xml:space="preserve">mars ; </w:t>
      </w:r>
      <w:r w:rsidR="16170E5C" w:rsidRPr="7176D7A8">
        <w:rPr>
          <w:rFonts w:asciiTheme="majorHAnsi" w:hAnsiTheme="majorHAnsi" w:cstheme="majorBidi"/>
          <w:sz w:val="24"/>
          <w:szCs w:val="24"/>
        </w:rPr>
        <w:t xml:space="preserve">durant le week-end </w:t>
      </w:r>
      <w:r w:rsidRPr="7176D7A8">
        <w:rPr>
          <w:rFonts w:asciiTheme="majorHAnsi" w:hAnsiTheme="majorHAnsi" w:cstheme="majorBidi"/>
          <w:sz w:val="24"/>
          <w:szCs w:val="24"/>
        </w:rPr>
        <w:t xml:space="preserve">le transport est </w:t>
      </w:r>
      <w:r w:rsidR="00246F09" w:rsidRPr="008872D8">
        <w:rPr>
          <w:rFonts w:asciiTheme="majorHAnsi" w:hAnsiTheme="majorHAnsi" w:cstheme="majorHAnsi"/>
          <w:sz w:val="24"/>
          <w:szCs w:val="24"/>
        </w:rPr>
        <w:t>o</w:t>
      </w:r>
      <w:r w:rsidRPr="008872D8">
        <w:rPr>
          <w:rFonts w:asciiTheme="majorHAnsi" w:hAnsiTheme="majorHAnsi" w:cstheme="majorHAnsi"/>
          <w:sz w:val="24"/>
          <w:szCs w:val="24"/>
        </w:rPr>
        <w:t>rganisé</w:t>
      </w:r>
      <w:r w:rsidR="00246F09" w:rsidRPr="008872D8">
        <w:rPr>
          <w:rFonts w:asciiTheme="majorHAnsi" w:hAnsiTheme="majorHAnsi" w:cstheme="majorHAnsi"/>
          <w:sz w:val="24"/>
          <w:szCs w:val="24"/>
        </w:rPr>
        <w:t xml:space="preserve"> </w:t>
      </w:r>
      <w:r w:rsidRPr="008872D8">
        <w:rPr>
          <w:rFonts w:asciiTheme="majorHAnsi" w:hAnsiTheme="majorHAnsi" w:cstheme="majorHAnsi"/>
          <w:sz w:val="24"/>
          <w:szCs w:val="24"/>
        </w:rPr>
        <w:t>par les parents. Votre enfant y partage la vie quotidienne de son partenaire d’éch</w:t>
      </w:r>
      <w:r w:rsidR="00DA3B93" w:rsidRPr="008872D8">
        <w:rPr>
          <w:rFonts w:asciiTheme="majorHAnsi" w:hAnsiTheme="majorHAnsi" w:cstheme="majorHAnsi"/>
          <w:sz w:val="24"/>
          <w:szCs w:val="24"/>
        </w:rPr>
        <w:t>ange linguistique et fréquente</w:t>
      </w:r>
      <w:r w:rsidRPr="008872D8">
        <w:rPr>
          <w:rFonts w:asciiTheme="majorHAnsi" w:hAnsiTheme="majorHAnsi" w:cstheme="majorHAnsi"/>
          <w:sz w:val="24"/>
          <w:szCs w:val="24"/>
        </w:rPr>
        <w:t xml:space="preserve"> les cours réguliers à l’école. Il loge dans la famille de son camarade, en présence de celui-ci. </w:t>
      </w:r>
    </w:p>
    <w:p w14:paraId="24FEFA09" w14:textId="1F31A064" w:rsidR="00AB531E" w:rsidRDefault="00AB531E" w:rsidP="00AB531E">
      <w:pPr>
        <w:pStyle w:val="Paragraphedeliste"/>
        <w:spacing w:line="276" w:lineRule="auto"/>
        <w:ind w:left="644"/>
        <w:jc w:val="both"/>
        <w:rPr>
          <w:rFonts w:asciiTheme="majorHAnsi" w:hAnsiTheme="majorHAnsi" w:cstheme="majorHAnsi"/>
          <w:sz w:val="24"/>
          <w:szCs w:val="24"/>
        </w:rPr>
      </w:pPr>
      <w:r>
        <w:rPr>
          <w:rFonts w:asciiTheme="majorHAnsi" w:hAnsiTheme="majorHAnsi" w:cstheme="majorHAnsi"/>
          <w:sz w:val="24"/>
          <w:szCs w:val="24"/>
        </w:rPr>
        <w:t>Le mercredi,</w:t>
      </w:r>
      <w:r w:rsidR="009B4364">
        <w:rPr>
          <w:rFonts w:asciiTheme="majorHAnsi" w:hAnsiTheme="majorHAnsi" w:cstheme="majorHAnsi"/>
          <w:sz w:val="24"/>
          <w:szCs w:val="24"/>
        </w:rPr>
        <w:t xml:space="preserve"> l’école se charge du retour </w:t>
      </w:r>
      <w:r>
        <w:rPr>
          <w:rFonts w:asciiTheme="majorHAnsi" w:hAnsiTheme="majorHAnsi" w:cstheme="majorHAnsi"/>
          <w:sz w:val="24"/>
          <w:szCs w:val="24"/>
        </w:rPr>
        <w:t>en Valais de votre enfant et de son partenaire.</w:t>
      </w:r>
    </w:p>
    <w:p w14:paraId="43F46A30" w14:textId="7E55E7C0" w:rsidR="00B2357C" w:rsidRPr="00A443FE" w:rsidRDefault="00B2357C" w:rsidP="00AB531E">
      <w:pPr>
        <w:pStyle w:val="Paragraphedeliste"/>
        <w:spacing w:line="276" w:lineRule="auto"/>
        <w:ind w:left="644"/>
        <w:jc w:val="both"/>
        <w:rPr>
          <w:rFonts w:asciiTheme="majorHAnsi" w:hAnsiTheme="majorHAnsi" w:cstheme="majorHAnsi"/>
          <w:b/>
          <w:sz w:val="24"/>
          <w:szCs w:val="24"/>
        </w:rPr>
      </w:pPr>
      <w:r>
        <w:rPr>
          <w:rFonts w:asciiTheme="majorHAnsi" w:hAnsiTheme="majorHAnsi" w:cstheme="majorHAnsi"/>
          <w:sz w:val="24"/>
          <w:szCs w:val="24"/>
        </w:rPr>
        <w:t xml:space="preserve">Du </w:t>
      </w:r>
      <w:r w:rsidR="0068177A">
        <w:rPr>
          <w:rFonts w:asciiTheme="majorHAnsi" w:hAnsiTheme="majorHAnsi" w:cstheme="majorHAnsi"/>
          <w:sz w:val="24"/>
          <w:szCs w:val="24"/>
        </w:rPr>
        <w:t>11</w:t>
      </w:r>
      <w:r>
        <w:rPr>
          <w:rFonts w:asciiTheme="majorHAnsi" w:hAnsiTheme="majorHAnsi" w:cstheme="majorHAnsi"/>
          <w:sz w:val="24"/>
          <w:szCs w:val="24"/>
        </w:rPr>
        <w:t xml:space="preserve"> au </w:t>
      </w:r>
      <w:r w:rsidR="0068177A">
        <w:rPr>
          <w:rFonts w:asciiTheme="majorHAnsi" w:hAnsiTheme="majorHAnsi" w:cstheme="majorHAnsi"/>
          <w:sz w:val="24"/>
          <w:szCs w:val="24"/>
        </w:rPr>
        <w:t>15</w:t>
      </w:r>
      <w:r w:rsidR="00246F09">
        <w:rPr>
          <w:rFonts w:asciiTheme="majorHAnsi" w:hAnsiTheme="majorHAnsi" w:cstheme="majorHAnsi"/>
          <w:sz w:val="24"/>
          <w:szCs w:val="24"/>
        </w:rPr>
        <w:t xml:space="preserve"> </w:t>
      </w:r>
      <w:r>
        <w:rPr>
          <w:rFonts w:asciiTheme="majorHAnsi" w:hAnsiTheme="majorHAnsi" w:cstheme="majorHAnsi"/>
          <w:sz w:val="24"/>
          <w:szCs w:val="24"/>
        </w:rPr>
        <w:t>mars, le correspondant est accueilli dans votre famille, il accompagne votre enfant en cours et dans ses activités extrascolaires.</w:t>
      </w:r>
    </w:p>
    <w:p w14:paraId="2FAEDBAD" w14:textId="77777777" w:rsidR="00457F43" w:rsidRPr="00A443FE" w:rsidRDefault="00457F43" w:rsidP="00D60B8B">
      <w:pPr>
        <w:spacing w:line="276" w:lineRule="auto"/>
        <w:jc w:val="both"/>
        <w:rPr>
          <w:rFonts w:asciiTheme="majorHAnsi" w:hAnsiTheme="majorHAnsi" w:cstheme="majorHAnsi"/>
          <w:sz w:val="24"/>
          <w:szCs w:val="24"/>
        </w:rPr>
      </w:pPr>
    </w:p>
    <w:p w14:paraId="1206A65D" w14:textId="40DE5CCB" w:rsidR="00B2357C" w:rsidRPr="00B2357C" w:rsidRDefault="00A54706" w:rsidP="00B2357C">
      <w:pPr>
        <w:pStyle w:val="Paragraphedeliste"/>
        <w:numPr>
          <w:ilvl w:val="0"/>
          <w:numId w:val="21"/>
        </w:numPr>
        <w:tabs>
          <w:tab w:val="left" w:pos="709"/>
        </w:tabs>
        <w:spacing w:line="276" w:lineRule="auto"/>
        <w:jc w:val="both"/>
        <w:rPr>
          <w:rFonts w:asciiTheme="majorHAnsi" w:hAnsiTheme="majorHAnsi" w:cstheme="majorHAnsi"/>
          <w:sz w:val="24"/>
          <w:szCs w:val="24"/>
        </w:rPr>
      </w:pPr>
      <w:r w:rsidRPr="00B2357C">
        <w:rPr>
          <w:rFonts w:asciiTheme="majorHAnsi" w:hAnsiTheme="majorHAnsi" w:cstheme="majorHAnsi"/>
          <w:sz w:val="24"/>
          <w:szCs w:val="24"/>
        </w:rPr>
        <w:t>P</w:t>
      </w:r>
      <w:r w:rsidR="004855D6" w:rsidRPr="00B2357C">
        <w:rPr>
          <w:rFonts w:asciiTheme="majorHAnsi" w:hAnsiTheme="majorHAnsi" w:cstheme="majorHAnsi"/>
          <w:sz w:val="24"/>
          <w:szCs w:val="24"/>
        </w:rPr>
        <w:t xml:space="preserve">our </w:t>
      </w:r>
      <w:r w:rsidR="00EF0C22" w:rsidRPr="00B2357C">
        <w:rPr>
          <w:rFonts w:asciiTheme="majorHAnsi" w:hAnsiTheme="majorHAnsi" w:cstheme="majorHAnsi"/>
          <w:sz w:val="24"/>
          <w:szCs w:val="24"/>
        </w:rPr>
        <w:t>l’autre moitié d’élèves de</w:t>
      </w:r>
      <w:r w:rsidR="004855D6" w:rsidRPr="00B2357C">
        <w:rPr>
          <w:rFonts w:asciiTheme="majorHAnsi" w:hAnsiTheme="majorHAnsi" w:cstheme="majorHAnsi"/>
          <w:sz w:val="24"/>
          <w:szCs w:val="24"/>
        </w:rPr>
        <w:t xml:space="preserve"> </w:t>
      </w:r>
      <w:r w:rsidR="006142BC" w:rsidRPr="00B2357C">
        <w:rPr>
          <w:rFonts w:asciiTheme="majorHAnsi" w:hAnsiTheme="majorHAnsi" w:cstheme="majorHAnsi"/>
          <w:sz w:val="24"/>
          <w:szCs w:val="24"/>
        </w:rPr>
        <w:t>9CO</w:t>
      </w:r>
      <w:r w:rsidR="003A44E7" w:rsidRPr="00B2357C">
        <w:rPr>
          <w:rFonts w:asciiTheme="majorHAnsi" w:hAnsiTheme="majorHAnsi" w:cstheme="majorHAnsi"/>
          <w:sz w:val="24"/>
          <w:szCs w:val="24"/>
        </w:rPr>
        <w:t> : ils</w:t>
      </w:r>
      <w:r w:rsidR="004855D6" w:rsidRPr="00B2357C">
        <w:rPr>
          <w:rFonts w:asciiTheme="majorHAnsi" w:hAnsiTheme="majorHAnsi" w:cstheme="majorHAnsi"/>
          <w:sz w:val="24"/>
          <w:szCs w:val="24"/>
        </w:rPr>
        <w:t xml:space="preserve"> </w:t>
      </w:r>
      <w:r w:rsidR="00E927F5" w:rsidRPr="00B2357C">
        <w:rPr>
          <w:rFonts w:asciiTheme="majorHAnsi" w:hAnsiTheme="majorHAnsi" w:cstheme="majorHAnsi"/>
          <w:sz w:val="24"/>
          <w:szCs w:val="24"/>
        </w:rPr>
        <w:t xml:space="preserve">commencent l’échange linguistique en accueillant </w:t>
      </w:r>
      <w:r w:rsidR="00B2357C" w:rsidRPr="00B2357C">
        <w:rPr>
          <w:rFonts w:asciiTheme="majorHAnsi" w:hAnsiTheme="majorHAnsi" w:cstheme="majorHAnsi"/>
          <w:sz w:val="24"/>
          <w:szCs w:val="24"/>
        </w:rPr>
        <w:t xml:space="preserve"> </w:t>
      </w:r>
    </w:p>
    <w:p w14:paraId="30BD1ECA" w14:textId="33D58CDF" w:rsidR="0054423C" w:rsidRDefault="00B2357C" w:rsidP="7176D7A8">
      <w:pPr>
        <w:pStyle w:val="Paragraphedeliste"/>
        <w:tabs>
          <w:tab w:val="left" w:pos="709"/>
        </w:tabs>
        <w:spacing w:line="276" w:lineRule="auto"/>
        <w:ind w:left="644"/>
        <w:jc w:val="both"/>
        <w:rPr>
          <w:rFonts w:asciiTheme="majorHAnsi" w:hAnsiTheme="majorHAnsi" w:cstheme="majorBidi"/>
          <w:sz w:val="24"/>
          <w:szCs w:val="24"/>
        </w:rPr>
      </w:pPr>
      <w:proofErr w:type="gramStart"/>
      <w:r w:rsidRPr="7176D7A8">
        <w:rPr>
          <w:rFonts w:asciiTheme="majorHAnsi" w:hAnsiTheme="majorHAnsi" w:cstheme="majorBidi"/>
          <w:sz w:val="24"/>
          <w:szCs w:val="24"/>
        </w:rPr>
        <w:t>chez</w:t>
      </w:r>
      <w:proofErr w:type="gramEnd"/>
      <w:r w:rsidRPr="7176D7A8">
        <w:rPr>
          <w:rFonts w:asciiTheme="majorHAnsi" w:hAnsiTheme="majorHAnsi" w:cstheme="majorBidi"/>
          <w:sz w:val="24"/>
          <w:szCs w:val="24"/>
        </w:rPr>
        <w:t xml:space="preserve"> </w:t>
      </w:r>
      <w:r w:rsidR="00E927F5" w:rsidRPr="7176D7A8">
        <w:rPr>
          <w:rFonts w:asciiTheme="majorHAnsi" w:hAnsiTheme="majorHAnsi" w:cstheme="majorBidi"/>
          <w:sz w:val="24"/>
          <w:szCs w:val="24"/>
        </w:rPr>
        <w:t>eux l</w:t>
      </w:r>
      <w:r w:rsidR="004855D6" w:rsidRPr="7176D7A8">
        <w:rPr>
          <w:rFonts w:asciiTheme="majorHAnsi" w:hAnsiTheme="majorHAnsi" w:cstheme="majorBidi"/>
          <w:sz w:val="24"/>
          <w:szCs w:val="24"/>
        </w:rPr>
        <w:t>e</w:t>
      </w:r>
      <w:r w:rsidR="003A44E7" w:rsidRPr="7176D7A8">
        <w:rPr>
          <w:rFonts w:asciiTheme="majorHAnsi" w:hAnsiTheme="majorHAnsi" w:cstheme="majorBidi"/>
          <w:sz w:val="24"/>
          <w:szCs w:val="24"/>
        </w:rPr>
        <w:t>ur</w:t>
      </w:r>
      <w:r w:rsidR="004855D6" w:rsidRPr="7176D7A8">
        <w:rPr>
          <w:rFonts w:asciiTheme="majorHAnsi" w:hAnsiTheme="majorHAnsi" w:cstheme="majorBidi"/>
          <w:sz w:val="24"/>
          <w:szCs w:val="24"/>
        </w:rPr>
        <w:t xml:space="preserve"> </w:t>
      </w:r>
      <w:r w:rsidR="00691C65" w:rsidRPr="7176D7A8">
        <w:rPr>
          <w:rFonts w:asciiTheme="majorHAnsi" w:hAnsiTheme="majorHAnsi" w:cstheme="majorBidi"/>
          <w:sz w:val="24"/>
          <w:szCs w:val="24"/>
        </w:rPr>
        <w:t>camarade de langue allemande</w:t>
      </w:r>
      <w:r w:rsidR="0078636D" w:rsidRPr="7176D7A8">
        <w:rPr>
          <w:rFonts w:asciiTheme="majorHAnsi" w:hAnsiTheme="majorHAnsi" w:cstheme="majorBidi"/>
          <w:sz w:val="24"/>
          <w:szCs w:val="24"/>
        </w:rPr>
        <w:t>,</w:t>
      </w:r>
      <w:r w:rsidR="00691C65" w:rsidRPr="7176D7A8">
        <w:rPr>
          <w:rFonts w:asciiTheme="majorHAnsi" w:hAnsiTheme="majorHAnsi" w:cstheme="majorBidi"/>
          <w:sz w:val="24"/>
          <w:szCs w:val="24"/>
        </w:rPr>
        <w:t xml:space="preserve"> du</w:t>
      </w:r>
      <w:r w:rsidR="004855D6" w:rsidRPr="7176D7A8">
        <w:rPr>
          <w:rFonts w:asciiTheme="majorHAnsi" w:hAnsiTheme="majorHAnsi" w:cstheme="majorBidi"/>
          <w:sz w:val="24"/>
          <w:szCs w:val="24"/>
        </w:rPr>
        <w:t xml:space="preserve"> samedi</w:t>
      </w:r>
      <w:r w:rsidR="00E927F5" w:rsidRPr="7176D7A8">
        <w:rPr>
          <w:rFonts w:asciiTheme="majorHAnsi" w:hAnsiTheme="majorHAnsi" w:cstheme="majorBidi"/>
          <w:sz w:val="24"/>
          <w:szCs w:val="24"/>
        </w:rPr>
        <w:t xml:space="preserve"> </w:t>
      </w:r>
      <w:r w:rsidR="00691C65" w:rsidRPr="7176D7A8">
        <w:rPr>
          <w:rFonts w:asciiTheme="majorHAnsi" w:hAnsiTheme="majorHAnsi" w:cstheme="majorBidi"/>
          <w:sz w:val="24"/>
          <w:szCs w:val="24"/>
        </w:rPr>
        <w:t>au mercredi</w:t>
      </w:r>
      <w:r w:rsidR="00E927F5" w:rsidRPr="7176D7A8">
        <w:rPr>
          <w:rFonts w:asciiTheme="majorHAnsi" w:hAnsiTheme="majorHAnsi" w:cstheme="majorBidi"/>
          <w:sz w:val="24"/>
          <w:szCs w:val="24"/>
        </w:rPr>
        <w:t>. Le mercredi, ils</w:t>
      </w:r>
      <w:r w:rsidR="004C27D2" w:rsidRPr="7176D7A8">
        <w:rPr>
          <w:rFonts w:asciiTheme="majorHAnsi" w:hAnsiTheme="majorHAnsi" w:cstheme="majorBidi"/>
          <w:sz w:val="24"/>
          <w:szCs w:val="24"/>
        </w:rPr>
        <w:t xml:space="preserve"> se déplacent</w:t>
      </w:r>
      <w:r w:rsidR="009B4364" w:rsidRPr="7176D7A8">
        <w:rPr>
          <w:rFonts w:asciiTheme="majorHAnsi" w:hAnsiTheme="majorHAnsi" w:cstheme="majorBidi"/>
          <w:sz w:val="24"/>
          <w:szCs w:val="24"/>
        </w:rPr>
        <w:t xml:space="preserve"> </w:t>
      </w:r>
      <w:r w:rsidR="007C0307" w:rsidRPr="7176D7A8">
        <w:rPr>
          <w:rFonts w:asciiTheme="majorHAnsi" w:hAnsiTheme="majorHAnsi" w:cstheme="majorBidi"/>
          <w:sz w:val="24"/>
          <w:szCs w:val="24"/>
        </w:rPr>
        <w:t>en Suisse allemande</w:t>
      </w:r>
      <w:r w:rsidR="0078636D" w:rsidRPr="7176D7A8">
        <w:rPr>
          <w:rFonts w:asciiTheme="majorHAnsi" w:hAnsiTheme="majorHAnsi" w:cstheme="majorBidi"/>
          <w:sz w:val="24"/>
          <w:szCs w:val="24"/>
        </w:rPr>
        <w:t>, déplacement organisé par</w:t>
      </w:r>
      <w:r w:rsidR="00E927F5" w:rsidRPr="7176D7A8">
        <w:rPr>
          <w:rFonts w:asciiTheme="majorHAnsi" w:hAnsiTheme="majorHAnsi" w:cstheme="majorBidi"/>
          <w:sz w:val="24"/>
          <w:szCs w:val="24"/>
        </w:rPr>
        <w:t xml:space="preserve"> l’école</w:t>
      </w:r>
      <w:r w:rsidR="0078636D" w:rsidRPr="7176D7A8">
        <w:rPr>
          <w:rFonts w:asciiTheme="majorHAnsi" w:hAnsiTheme="majorHAnsi" w:cstheme="majorBidi"/>
          <w:sz w:val="24"/>
          <w:szCs w:val="24"/>
        </w:rPr>
        <w:t>,</w:t>
      </w:r>
      <w:r w:rsidR="00E927F5" w:rsidRPr="7176D7A8">
        <w:rPr>
          <w:rFonts w:asciiTheme="majorHAnsi" w:hAnsiTheme="majorHAnsi" w:cstheme="majorBidi"/>
          <w:sz w:val="24"/>
          <w:szCs w:val="24"/>
        </w:rPr>
        <w:t xml:space="preserve"> et restent chez </w:t>
      </w:r>
      <w:r w:rsidRPr="7176D7A8">
        <w:rPr>
          <w:rFonts w:asciiTheme="majorHAnsi" w:hAnsiTheme="majorHAnsi" w:cstheme="majorBidi"/>
          <w:sz w:val="24"/>
          <w:szCs w:val="24"/>
        </w:rPr>
        <w:t>l</w:t>
      </w:r>
      <w:r w:rsidR="00E927F5" w:rsidRPr="7176D7A8">
        <w:rPr>
          <w:rFonts w:asciiTheme="majorHAnsi" w:hAnsiTheme="majorHAnsi" w:cstheme="majorBidi"/>
          <w:sz w:val="24"/>
          <w:szCs w:val="24"/>
        </w:rPr>
        <w:t>eur partenaire jusqu’au</w:t>
      </w:r>
      <w:r w:rsidR="00691C65" w:rsidRPr="7176D7A8">
        <w:rPr>
          <w:rFonts w:asciiTheme="majorHAnsi" w:hAnsiTheme="majorHAnsi" w:cstheme="majorBidi"/>
          <w:sz w:val="24"/>
          <w:szCs w:val="24"/>
        </w:rPr>
        <w:t xml:space="preserve"> </w:t>
      </w:r>
      <w:r w:rsidR="7382CA69" w:rsidRPr="7176D7A8">
        <w:rPr>
          <w:rFonts w:asciiTheme="majorHAnsi" w:hAnsiTheme="majorHAnsi" w:cstheme="majorBidi"/>
          <w:sz w:val="24"/>
          <w:szCs w:val="24"/>
        </w:rPr>
        <w:t xml:space="preserve">samedi ou </w:t>
      </w:r>
      <w:r w:rsidR="00691C65" w:rsidRPr="7176D7A8">
        <w:rPr>
          <w:rFonts w:asciiTheme="majorHAnsi" w:hAnsiTheme="majorHAnsi" w:cstheme="majorBidi"/>
          <w:sz w:val="24"/>
          <w:szCs w:val="24"/>
        </w:rPr>
        <w:t>dimanche</w:t>
      </w:r>
      <w:r w:rsidR="2E3F88E6" w:rsidRPr="7176D7A8">
        <w:rPr>
          <w:rFonts w:asciiTheme="majorHAnsi" w:hAnsiTheme="majorHAnsi" w:cstheme="majorBidi"/>
          <w:sz w:val="24"/>
          <w:szCs w:val="24"/>
        </w:rPr>
        <w:t xml:space="preserve"> (selon entente entre les familles)</w:t>
      </w:r>
      <w:r w:rsidR="00691C65" w:rsidRPr="7176D7A8">
        <w:rPr>
          <w:rFonts w:asciiTheme="majorHAnsi" w:hAnsiTheme="majorHAnsi" w:cstheme="majorBidi"/>
          <w:sz w:val="24"/>
          <w:szCs w:val="24"/>
        </w:rPr>
        <w:t>.</w:t>
      </w:r>
      <w:r w:rsidR="00E927F5" w:rsidRPr="7176D7A8">
        <w:rPr>
          <w:rFonts w:asciiTheme="majorHAnsi" w:hAnsiTheme="majorHAnsi" w:cstheme="majorBidi"/>
          <w:sz w:val="24"/>
          <w:szCs w:val="24"/>
        </w:rPr>
        <w:t xml:space="preserve"> Les parents vont chercher leur enfant dans la famille du correspondant</w:t>
      </w:r>
      <w:r w:rsidR="004451E9" w:rsidRPr="7176D7A8">
        <w:rPr>
          <w:rFonts w:asciiTheme="majorHAnsi" w:hAnsiTheme="majorHAnsi" w:cstheme="majorBidi"/>
          <w:sz w:val="24"/>
          <w:szCs w:val="24"/>
        </w:rPr>
        <w:t xml:space="preserve"> à la fin de l’échange</w:t>
      </w:r>
      <w:r w:rsidR="00E927F5" w:rsidRPr="7176D7A8">
        <w:rPr>
          <w:rFonts w:asciiTheme="majorHAnsi" w:hAnsiTheme="majorHAnsi" w:cstheme="majorBidi"/>
          <w:sz w:val="24"/>
          <w:szCs w:val="24"/>
        </w:rPr>
        <w:t>.</w:t>
      </w:r>
    </w:p>
    <w:p w14:paraId="4845848A" w14:textId="2326078E" w:rsidR="007E3B69" w:rsidRDefault="007E3B69" w:rsidP="003151DD">
      <w:pPr>
        <w:spacing w:line="276" w:lineRule="auto"/>
        <w:jc w:val="both"/>
        <w:rPr>
          <w:rFonts w:asciiTheme="majorHAnsi" w:hAnsiTheme="majorHAnsi" w:cstheme="majorHAnsi"/>
          <w:b/>
          <w:sz w:val="24"/>
          <w:szCs w:val="24"/>
        </w:rPr>
      </w:pPr>
    </w:p>
    <w:p w14:paraId="04FCA71C" w14:textId="77777777" w:rsidR="003151DD" w:rsidRPr="007E3B69" w:rsidRDefault="003151DD" w:rsidP="003151DD">
      <w:pPr>
        <w:spacing w:line="276" w:lineRule="auto"/>
        <w:jc w:val="both"/>
        <w:rPr>
          <w:rFonts w:asciiTheme="majorHAnsi" w:hAnsiTheme="majorHAnsi" w:cstheme="majorHAnsi"/>
          <w:b/>
          <w:sz w:val="24"/>
          <w:szCs w:val="24"/>
        </w:rPr>
      </w:pPr>
    </w:p>
    <w:p w14:paraId="69A5A005" w14:textId="4CA4946C" w:rsidR="004855D6" w:rsidRPr="00A443FE" w:rsidRDefault="004855D6" w:rsidP="00D60B8B">
      <w:pPr>
        <w:pStyle w:val="Paragraphedeliste"/>
        <w:numPr>
          <w:ilvl w:val="0"/>
          <w:numId w:val="17"/>
        </w:numPr>
        <w:spacing w:line="276" w:lineRule="auto"/>
        <w:ind w:left="284" w:hanging="284"/>
        <w:jc w:val="both"/>
        <w:rPr>
          <w:rFonts w:asciiTheme="majorHAnsi" w:hAnsiTheme="majorHAnsi" w:cstheme="majorHAnsi"/>
          <w:b/>
          <w:sz w:val="24"/>
          <w:szCs w:val="24"/>
        </w:rPr>
      </w:pPr>
      <w:r w:rsidRPr="00A443FE">
        <w:rPr>
          <w:rFonts w:asciiTheme="majorHAnsi" w:hAnsiTheme="majorHAnsi" w:cstheme="majorHAnsi"/>
          <w:b/>
          <w:sz w:val="24"/>
          <w:szCs w:val="24"/>
        </w:rPr>
        <w:t>Modalités</w:t>
      </w:r>
      <w:r w:rsidR="004D67E4" w:rsidRPr="00A443FE">
        <w:rPr>
          <w:rFonts w:asciiTheme="majorHAnsi" w:hAnsiTheme="majorHAnsi" w:cstheme="majorHAnsi"/>
          <w:b/>
          <w:sz w:val="24"/>
          <w:szCs w:val="24"/>
        </w:rPr>
        <w:t xml:space="preserve"> </w:t>
      </w:r>
      <w:r w:rsidRPr="00A443FE">
        <w:rPr>
          <w:rFonts w:asciiTheme="majorHAnsi" w:hAnsiTheme="majorHAnsi" w:cstheme="majorHAnsi"/>
          <w:b/>
          <w:sz w:val="24"/>
          <w:szCs w:val="24"/>
        </w:rPr>
        <w:t>:</w:t>
      </w:r>
    </w:p>
    <w:p w14:paraId="6BA575BC" w14:textId="49DB4B60" w:rsidR="00C31B55" w:rsidRPr="00A443FE" w:rsidRDefault="00A54706" w:rsidP="00D60B8B">
      <w:pPr>
        <w:tabs>
          <w:tab w:val="left" w:pos="284"/>
          <w:tab w:val="left" w:pos="567"/>
          <w:tab w:val="left" w:pos="1418"/>
        </w:tabs>
        <w:spacing w:line="276" w:lineRule="auto"/>
        <w:ind w:left="284"/>
        <w:jc w:val="both"/>
        <w:rPr>
          <w:rFonts w:asciiTheme="majorHAnsi" w:hAnsiTheme="majorHAnsi" w:cstheme="majorHAnsi"/>
          <w:b/>
          <w:sz w:val="24"/>
          <w:szCs w:val="24"/>
        </w:rPr>
      </w:pPr>
      <w:r w:rsidRPr="00A443FE">
        <w:rPr>
          <w:rFonts w:asciiTheme="majorHAnsi" w:hAnsiTheme="majorHAnsi" w:cstheme="majorHAnsi"/>
          <w:b/>
          <w:sz w:val="24"/>
          <w:szCs w:val="24"/>
        </w:rPr>
        <w:t>a</w:t>
      </w:r>
      <w:r w:rsidR="004855D6" w:rsidRPr="00A443FE">
        <w:rPr>
          <w:rFonts w:asciiTheme="majorHAnsi" w:hAnsiTheme="majorHAnsi" w:cstheme="majorHAnsi"/>
          <w:b/>
          <w:sz w:val="24"/>
          <w:szCs w:val="24"/>
        </w:rPr>
        <w:t>)</w:t>
      </w:r>
      <w:r w:rsidR="004A392A" w:rsidRPr="00A443FE">
        <w:rPr>
          <w:rFonts w:asciiTheme="majorHAnsi" w:hAnsiTheme="majorHAnsi" w:cstheme="majorHAnsi"/>
          <w:b/>
          <w:sz w:val="24"/>
          <w:szCs w:val="24"/>
        </w:rPr>
        <w:tab/>
      </w:r>
      <w:r w:rsidR="00750C7A">
        <w:rPr>
          <w:rFonts w:asciiTheme="majorHAnsi" w:hAnsiTheme="majorHAnsi" w:cstheme="majorHAnsi"/>
          <w:b/>
          <w:sz w:val="24"/>
          <w:szCs w:val="24"/>
        </w:rPr>
        <w:t>Organisation des déplacements :</w:t>
      </w:r>
      <w:r w:rsidR="00C31B55" w:rsidRPr="00A443FE">
        <w:rPr>
          <w:rFonts w:asciiTheme="majorHAnsi" w:hAnsiTheme="majorHAnsi" w:cstheme="majorHAnsi"/>
          <w:b/>
          <w:sz w:val="24"/>
          <w:szCs w:val="24"/>
        </w:rPr>
        <w:t xml:space="preserve"> </w:t>
      </w:r>
    </w:p>
    <w:p w14:paraId="61BF647B" w14:textId="01C6D051" w:rsidR="001120AB" w:rsidRPr="00750C7A" w:rsidRDefault="00C31B55" w:rsidP="00750C7A">
      <w:pPr>
        <w:numPr>
          <w:ilvl w:val="0"/>
          <w:numId w:val="14"/>
        </w:numPr>
        <w:tabs>
          <w:tab w:val="clear" w:pos="360"/>
          <w:tab w:val="left" w:pos="851"/>
        </w:tabs>
        <w:spacing w:line="276" w:lineRule="auto"/>
        <w:ind w:left="851" w:hanging="284"/>
        <w:jc w:val="both"/>
        <w:rPr>
          <w:rFonts w:asciiTheme="majorHAnsi" w:hAnsiTheme="majorHAnsi" w:cstheme="majorHAnsi"/>
          <w:sz w:val="24"/>
          <w:szCs w:val="24"/>
        </w:rPr>
      </w:pPr>
      <w:r w:rsidRPr="00750C7A">
        <w:rPr>
          <w:rFonts w:asciiTheme="majorHAnsi" w:hAnsiTheme="majorHAnsi" w:cstheme="majorHAnsi"/>
          <w:sz w:val="24"/>
          <w:szCs w:val="24"/>
        </w:rPr>
        <w:t xml:space="preserve">Le mercredi : </w:t>
      </w:r>
      <w:r w:rsidR="0078636D" w:rsidRPr="00750C7A">
        <w:rPr>
          <w:rFonts w:asciiTheme="majorHAnsi" w:hAnsiTheme="majorHAnsi" w:cstheme="majorHAnsi"/>
          <w:sz w:val="24"/>
          <w:szCs w:val="24"/>
        </w:rPr>
        <w:t>l</w:t>
      </w:r>
      <w:r w:rsidR="009504F7" w:rsidRPr="00750C7A">
        <w:rPr>
          <w:rFonts w:asciiTheme="majorHAnsi" w:hAnsiTheme="majorHAnsi" w:cstheme="majorHAnsi"/>
          <w:sz w:val="24"/>
          <w:szCs w:val="24"/>
        </w:rPr>
        <w:t xml:space="preserve">e </w:t>
      </w:r>
      <w:r w:rsidRPr="00750C7A">
        <w:rPr>
          <w:rFonts w:asciiTheme="majorHAnsi" w:hAnsiTheme="majorHAnsi" w:cstheme="majorHAnsi"/>
          <w:sz w:val="24"/>
          <w:szCs w:val="24"/>
        </w:rPr>
        <w:t>transport en bus/train</w:t>
      </w:r>
      <w:r w:rsidR="009504F7" w:rsidRPr="00750C7A">
        <w:rPr>
          <w:rFonts w:asciiTheme="majorHAnsi" w:hAnsiTheme="majorHAnsi" w:cstheme="majorHAnsi"/>
          <w:sz w:val="24"/>
          <w:szCs w:val="24"/>
        </w:rPr>
        <w:t xml:space="preserve"> est</w:t>
      </w:r>
      <w:r w:rsidRPr="00750C7A">
        <w:rPr>
          <w:rFonts w:asciiTheme="majorHAnsi" w:hAnsiTheme="majorHAnsi" w:cstheme="majorHAnsi"/>
          <w:sz w:val="24"/>
          <w:szCs w:val="24"/>
        </w:rPr>
        <w:t xml:space="preserve"> organisé par l’école et </w:t>
      </w:r>
      <w:r w:rsidR="0078636D" w:rsidRPr="00750C7A">
        <w:rPr>
          <w:rFonts w:asciiTheme="majorHAnsi" w:hAnsiTheme="majorHAnsi" w:cstheme="majorHAnsi"/>
          <w:sz w:val="24"/>
          <w:szCs w:val="24"/>
        </w:rPr>
        <w:t>pris en charge</w:t>
      </w:r>
      <w:r w:rsidRPr="00750C7A">
        <w:rPr>
          <w:rFonts w:asciiTheme="majorHAnsi" w:hAnsiTheme="majorHAnsi" w:cstheme="majorHAnsi"/>
          <w:sz w:val="24"/>
          <w:szCs w:val="24"/>
        </w:rPr>
        <w:t xml:space="preserve"> par le Canton du Valais et </w:t>
      </w:r>
      <w:r w:rsidR="004451E9" w:rsidRPr="00750C7A">
        <w:rPr>
          <w:rFonts w:asciiTheme="majorHAnsi" w:hAnsiTheme="majorHAnsi" w:cstheme="majorHAnsi"/>
          <w:sz w:val="24"/>
          <w:szCs w:val="24"/>
        </w:rPr>
        <w:t xml:space="preserve">l’agence nationale </w:t>
      </w:r>
      <w:proofErr w:type="spellStart"/>
      <w:r w:rsidRPr="00750C7A">
        <w:rPr>
          <w:rFonts w:asciiTheme="majorHAnsi" w:hAnsiTheme="majorHAnsi" w:cstheme="majorHAnsi"/>
          <w:sz w:val="24"/>
          <w:szCs w:val="24"/>
        </w:rPr>
        <w:t>Movetia</w:t>
      </w:r>
      <w:proofErr w:type="spellEnd"/>
      <w:r w:rsidR="009504F7" w:rsidRPr="00750C7A">
        <w:rPr>
          <w:rFonts w:asciiTheme="majorHAnsi" w:hAnsiTheme="majorHAnsi" w:cstheme="majorHAnsi"/>
          <w:sz w:val="24"/>
          <w:szCs w:val="24"/>
        </w:rPr>
        <w:t>.</w:t>
      </w:r>
      <w:r w:rsidR="001120AB" w:rsidRPr="00750C7A">
        <w:rPr>
          <w:rFonts w:asciiTheme="majorHAnsi" w:hAnsiTheme="majorHAnsi" w:cstheme="majorHAnsi"/>
          <w:sz w:val="24"/>
          <w:szCs w:val="24"/>
        </w:rPr>
        <w:t xml:space="preserve"> </w:t>
      </w:r>
    </w:p>
    <w:p w14:paraId="59749DAD" w14:textId="22993C5A" w:rsidR="004855D6" w:rsidRPr="00750C7A" w:rsidRDefault="001120AB" w:rsidP="00750C7A">
      <w:pPr>
        <w:numPr>
          <w:ilvl w:val="0"/>
          <w:numId w:val="14"/>
        </w:numPr>
        <w:tabs>
          <w:tab w:val="clear" w:pos="360"/>
          <w:tab w:val="left" w:pos="851"/>
        </w:tabs>
        <w:spacing w:line="276" w:lineRule="auto"/>
        <w:ind w:left="851" w:hanging="284"/>
        <w:jc w:val="both"/>
        <w:rPr>
          <w:rFonts w:asciiTheme="majorHAnsi" w:hAnsiTheme="majorHAnsi" w:cstheme="majorHAnsi"/>
          <w:sz w:val="24"/>
          <w:szCs w:val="24"/>
        </w:rPr>
      </w:pPr>
      <w:r w:rsidRPr="00750C7A">
        <w:rPr>
          <w:rFonts w:asciiTheme="majorHAnsi" w:hAnsiTheme="majorHAnsi" w:cstheme="majorHAnsi"/>
          <w:sz w:val="24"/>
          <w:szCs w:val="24"/>
        </w:rPr>
        <w:t xml:space="preserve">En début ou fin d’échange, selon si l’enfant est dans le groupe « déroulement A ou B », le déplacement est organisé par les parents et la famille du correspondant. Chaque famille </w:t>
      </w:r>
      <w:r w:rsidR="00671FA7" w:rsidRPr="00750C7A">
        <w:rPr>
          <w:rFonts w:asciiTheme="majorHAnsi" w:hAnsiTheme="majorHAnsi" w:cstheme="majorHAnsi"/>
          <w:sz w:val="24"/>
          <w:szCs w:val="24"/>
        </w:rPr>
        <w:t>se déplace une fois.</w:t>
      </w:r>
    </w:p>
    <w:p w14:paraId="6603B07F" w14:textId="77777777" w:rsidR="00750C7A" w:rsidRPr="00A443FE" w:rsidRDefault="00750C7A" w:rsidP="00D60B8B">
      <w:pPr>
        <w:tabs>
          <w:tab w:val="left" w:pos="284"/>
          <w:tab w:val="left" w:pos="567"/>
          <w:tab w:val="left" w:pos="1418"/>
        </w:tabs>
        <w:spacing w:line="276" w:lineRule="auto"/>
        <w:ind w:left="284"/>
        <w:jc w:val="both"/>
        <w:rPr>
          <w:rFonts w:asciiTheme="majorHAnsi" w:hAnsiTheme="majorHAnsi" w:cstheme="majorHAnsi"/>
          <w:sz w:val="24"/>
          <w:szCs w:val="24"/>
        </w:rPr>
      </w:pPr>
    </w:p>
    <w:p w14:paraId="3183BFD3" w14:textId="61B4FDB3" w:rsidR="004855D6" w:rsidRDefault="00A54706" w:rsidP="00D60B8B">
      <w:pPr>
        <w:tabs>
          <w:tab w:val="left" w:pos="142"/>
          <w:tab w:val="left" w:pos="567"/>
          <w:tab w:val="left" w:pos="1418"/>
          <w:tab w:val="left" w:pos="1701"/>
        </w:tabs>
        <w:spacing w:line="276" w:lineRule="auto"/>
        <w:ind w:left="284"/>
        <w:jc w:val="both"/>
        <w:rPr>
          <w:rFonts w:asciiTheme="majorHAnsi" w:hAnsiTheme="majorHAnsi" w:cstheme="majorHAnsi"/>
          <w:sz w:val="24"/>
          <w:szCs w:val="24"/>
        </w:rPr>
      </w:pPr>
      <w:r w:rsidRPr="00A443FE">
        <w:rPr>
          <w:rFonts w:asciiTheme="majorHAnsi" w:hAnsiTheme="majorHAnsi" w:cstheme="majorHAnsi"/>
          <w:b/>
          <w:sz w:val="24"/>
          <w:szCs w:val="24"/>
        </w:rPr>
        <w:t>b</w:t>
      </w:r>
      <w:r w:rsidR="004855D6" w:rsidRPr="00A443FE">
        <w:rPr>
          <w:rFonts w:asciiTheme="majorHAnsi" w:hAnsiTheme="majorHAnsi" w:cstheme="majorHAnsi"/>
          <w:b/>
          <w:sz w:val="24"/>
          <w:szCs w:val="24"/>
        </w:rPr>
        <w:t>)</w:t>
      </w:r>
      <w:r w:rsidR="004A392A" w:rsidRPr="00A443FE">
        <w:rPr>
          <w:rFonts w:asciiTheme="majorHAnsi" w:hAnsiTheme="majorHAnsi" w:cstheme="majorHAnsi"/>
          <w:b/>
          <w:sz w:val="24"/>
          <w:szCs w:val="24"/>
        </w:rPr>
        <w:tab/>
      </w:r>
      <w:r w:rsidR="00FB342E" w:rsidRPr="00A443FE">
        <w:rPr>
          <w:rFonts w:asciiTheme="majorHAnsi" w:hAnsiTheme="majorHAnsi" w:cstheme="majorHAnsi"/>
          <w:b/>
          <w:sz w:val="24"/>
          <w:szCs w:val="24"/>
        </w:rPr>
        <w:t>R</w:t>
      </w:r>
      <w:r w:rsidR="004855D6" w:rsidRPr="00A443FE">
        <w:rPr>
          <w:rFonts w:asciiTheme="majorHAnsi" w:hAnsiTheme="majorHAnsi" w:cstheme="majorHAnsi"/>
          <w:b/>
          <w:sz w:val="24"/>
          <w:szCs w:val="24"/>
        </w:rPr>
        <w:t>esponsabilité</w:t>
      </w:r>
      <w:r w:rsidR="008A11BA" w:rsidRPr="00A443FE">
        <w:rPr>
          <w:rFonts w:asciiTheme="majorHAnsi" w:hAnsiTheme="majorHAnsi" w:cstheme="majorHAnsi"/>
          <w:b/>
          <w:sz w:val="24"/>
          <w:szCs w:val="24"/>
        </w:rPr>
        <w:t xml:space="preserve"> </w:t>
      </w:r>
      <w:r w:rsidR="004855D6" w:rsidRPr="00A443FE">
        <w:rPr>
          <w:rFonts w:asciiTheme="majorHAnsi" w:hAnsiTheme="majorHAnsi" w:cstheme="majorHAnsi"/>
          <w:b/>
          <w:sz w:val="24"/>
          <w:szCs w:val="24"/>
        </w:rPr>
        <w:t xml:space="preserve">: </w:t>
      </w:r>
      <w:r w:rsidR="0078636D" w:rsidRPr="00A443FE">
        <w:rPr>
          <w:rFonts w:asciiTheme="majorHAnsi" w:hAnsiTheme="majorHAnsi" w:cstheme="majorHAnsi"/>
          <w:sz w:val="24"/>
          <w:szCs w:val="24"/>
        </w:rPr>
        <w:t>p</w:t>
      </w:r>
      <w:r w:rsidR="004855D6" w:rsidRPr="00A443FE">
        <w:rPr>
          <w:rFonts w:asciiTheme="majorHAnsi" w:hAnsiTheme="majorHAnsi" w:cstheme="majorHAnsi"/>
          <w:sz w:val="24"/>
          <w:szCs w:val="24"/>
        </w:rPr>
        <w:t xml:space="preserve">endant l’échange, aucune assurance particulière ou </w:t>
      </w:r>
      <w:r w:rsidR="00691C65" w:rsidRPr="00A443FE">
        <w:rPr>
          <w:rFonts w:asciiTheme="majorHAnsi" w:hAnsiTheme="majorHAnsi" w:cstheme="majorHAnsi"/>
          <w:sz w:val="24"/>
          <w:szCs w:val="24"/>
        </w:rPr>
        <w:t>complémentaire</w:t>
      </w:r>
      <w:r w:rsidR="008A11BA" w:rsidRPr="00A443FE">
        <w:rPr>
          <w:rFonts w:asciiTheme="majorHAnsi" w:hAnsiTheme="majorHAnsi" w:cstheme="majorHAnsi"/>
          <w:sz w:val="24"/>
          <w:szCs w:val="24"/>
        </w:rPr>
        <w:t xml:space="preserve"> </w:t>
      </w:r>
      <w:r w:rsidR="004855D6" w:rsidRPr="00A443FE">
        <w:rPr>
          <w:rFonts w:asciiTheme="majorHAnsi" w:hAnsiTheme="majorHAnsi" w:cstheme="majorHAnsi"/>
          <w:sz w:val="24"/>
          <w:szCs w:val="24"/>
        </w:rPr>
        <w:t xml:space="preserve">n’est </w:t>
      </w:r>
      <w:r w:rsidR="00750C7A">
        <w:rPr>
          <w:rFonts w:asciiTheme="majorHAnsi" w:hAnsiTheme="majorHAnsi" w:cstheme="majorHAnsi"/>
          <w:sz w:val="24"/>
          <w:szCs w:val="24"/>
        </w:rPr>
        <w:tab/>
      </w:r>
      <w:r w:rsidR="004855D6" w:rsidRPr="00A443FE">
        <w:rPr>
          <w:rFonts w:asciiTheme="majorHAnsi" w:hAnsiTheme="majorHAnsi" w:cstheme="majorHAnsi"/>
          <w:sz w:val="24"/>
          <w:szCs w:val="24"/>
        </w:rPr>
        <w:t xml:space="preserve">contractée par </w:t>
      </w:r>
      <w:r w:rsidR="00B3367D" w:rsidRPr="00A443FE">
        <w:rPr>
          <w:rFonts w:asciiTheme="majorHAnsi" w:hAnsiTheme="majorHAnsi" w:cstheme="majorHAnsi"/>
          <w:sz w:val="24"/>
          <w:szCs w:val="24"/>
        </w:rPr>
        <w:t>le</w:t>
      </w:r>
      <w:r w:rsidR="00C44494" w:rsidRPr="00A443FE">
        <w:rPr>
          <w:rFonts w:asciiTheme="majorHAnsi" w:hAnsiTheme="majorHAnsi" w:cstheme="majorHAnsi"/>
          <w:sz w:val="24"/>
          <w:szCs w:val="24"/>
        </w:rPr>
        <w:t xml:space="preserve"> c</w:t>
      </w:r>
      <w:r w:rsidR="002E3D42" w:rsidRPr="00A443FE">
        <w:rPr>
          <w:rFonts w:asciiTheme="majorHAnsi" w:hAnsiTheme="majorHAnsi" w:cstheme="majorHAnsi"/>
          <w:sz w:val="24"/>
          <w:szCs w:val="24"/>
        </w:rPr>
        <w:t>ycle d’orientation</w:t>
      </w:r>
      <w:r w:rsidR="004855D6" w:rsidRPr="00A443FE">
        <w:rPr>
          <w:rFonts w:asciiTheme="majorHAnsi" w:hAnsiTheme="majorHAnsi" w:cstheme="majorHAnsi"/>
          <w:sz w:val="24"/>
          <w:szCs w:val="24"/>
        </w:rPr>
        <w:t>.</w:t>
      </w:r>
    </w:p>
    <w:p w14:paraId="541908F2" w14:textId="77777777" w:rsidR="00750C7A" w:rsidRPr="00A443FE" w:rsidRDefault="00750C7A" w:rsidP="00D60B8B">
      <w:pPr>
        <w:tabs>
          <w:tab w:val="left" w:pos="142"/>
          <w:tab w:val="left" w:pos="567"/>
          <w:tab w:val="left" w:pos="1418"/>
          <w:tab w:val="left" w:pos="1701"/>
        </w:tabs>
        <w:spacing w:line="276" w:lineRule="auto"/>
        <w:ind w:left="284"/>
        <w:jc w:val="both"/>
        <w:rPr>
          <w:rFonts w:asciiTheme="majorHAnsi" w:hAnsiTheme="majorHAnsi" w:cstheme="majorHAnsi"/>
          <w:sz w:val="24"/>
          <w:szCs w:val="24"/>
        </w:rPr>
      </w:pPr>
    </w:p>
    <w:p w14:paraId="42E1C601" w14:textId="7CD787EE" w:rsidR="00C31B55" w:rsidRPr="00A443FE" w:rsidRDefault="00A54706" w:rsidP="00D60B8B">
      <w:pPr>
        <w:tabs>
          <w:tab w:val="left" w:pos="284"/>
          <w:tab w:val="left" w:pos="567"/>
          <w:tab w:val="left" w:pos="1418"/>
          <w:tab w:val="left" w:pos="1701"/>
        </w:tabs>
        <w:spacing w:line="276" w:lineRule="auto"/>
        <w:ind w:left="284"/>
        <w:jc w:val="both"/>
        <w:rPr>
          <w:rFonts w:asciiTheme="majorHAnsi" w:hAnsiTheme="majorHAnsi" w:cstheme="majorHAnsi"/>
          <w:sz w:val="24"/>
          <w:szCs w:val="24"/>
        </w:rPr>
      </w:pPr>
      <w:r w:rsidRPr="00A443FE">
        <w:rPr>
          <w:rFonts w:asciiTheme="majorHAnsi" w:hAnsiTheme="majorHAnsi" w:cstheme="majorHAnsi"/>
          <w:b/>
          <w:sz w:val="24"/>
          <w:szCs w:val="24"/>
        </w:rPr>
        <w:t>c</w:t>
      </w:r>
      <w:r w:rsidR="004855D6" w:rsidRPr="00A443FE">
        <w:rPr>
          <w:rFonts w:asciiTheme="majorHAnsi" w:hAnsiTheme="majorHAnsi" w:cstheme="majorHAnsi"/>
          <w:b/>
          <w:sz w:val="24"/>
          <w:szCs w:val="24"/>
        </w:rPr>
        <w:t>)</w:t>
      </w:r>
      <w:r w:rsidR="004A392A" w:rsidRPr="00A443FE">
        <w:rPr>
          <w:rFonts w:asciiTheme="majorHAnsi" w:hAnsiTheme="majorHAnsi" w:cstheme="majorHAnsi"/>
          <w:b/>
          <w:sz w:val="24"/>
          <w:szCs w:val="24"/>
        </w:rPr>
        <w:tab/>
      </w:r>
      <w:proofErr w:type="gramStart"/>
      <w:r w:rsidR="00FB342E" w:rsidRPr="00A443FE">
        <w:rPr>
          <w:rFonts w:asciiTheme="majorHAnsi" w:hAnsiTheme="majorHAnsi" w:cstheme="majorHAnsi"/>
          <w:b/>
          <w:sz w:val="24"/>
          <w:szCs w:val="24"/>
        </w:rPr>
        <w:t>F</w:t>
      </w:r>
      <w:r w:rsidR="004855D6" w:rsidRPr="00A443FE">
        <w:rPr>
          <w:rFonts w:asciiTheme="majorHAnsi" w:hAnsiTheme="majorHAnsi" w:cstheme="majorHAnsi"/>
          <w:b/>
          <w:sz w:val="24"/>
          <w:szCs w:val="24"/>
        </w:rPr>
        <w:t>rais:</w:t>
      </w:r>
      <w:proofErr w:type="gramEnd"/>
      <w:r w:rsidR="004855D6" w:rsidRPr="00A443FE">
        <w:rPr>
          <w:rFonts w:asciiTheme="majorHAnsi" w:hAnsiTheme="majorHAnsi" w:cstheme="majorHAnsi"/>
          <w:b/>
          <w:sz w:val="24"/>
          <w:szCs w:val="24"/>
        </w:rPr>
        <w:t xml:space="preserve"> </w:t>
      </w:r>
    </w:p>
    <w:p w14:paraId="2869ADF7" w14:textId="16A97778" w:rsidR="00A70AEA" w:rsidRPr="00A443FE" w:rsidRDefault="009504F7" w:rsidP="7176D7A8">
      <w:pPr>
        <w:numPr>
          <w:ilvl w:val="0"/>
          <w:numId w:val="14"/>
        </w:numPr>
        <w:tabs>
          <w:tab w:val="clear" w:pos="360"/>
          <w:tab w:val="left" w:pos="851"/>
        </w:tabs>
        <w:spacing w:line="276" w:lineRule="auto"/>
        <w:ind w:left="851" w:hanging="284"/>
        <w:jc w:val="both"/>
        <w:rPr>
          <w:rFonts w:asciiTheme="majorHAnsi" w:hAnsiTheme="majorHAnsi" w:cstheme="majorBidi"/>
          <w:sz w:val="24"/>
          <w:szCs w:val="24"/>
        </w:rPr>
      </w:pPr>
      <w:r w:rsidRPr="7176D7A8">
        <w:rPr>
          <w:rFonts w:asciiTheme="majorHAnsi" w:hAnsiTheme="majorHAnsi" w:cstheme="majorBidi"/>
          <w:sz w:val="24"/>
          <w:szCs w:val="24"/>
        </w:rPr>
        <w:t>Les f</w:t>
      </w:r>
      <w:r w:rsidR="00A01686" w:rsidRPr="7176D7A8">
        <w:rPr>
          <w:rFonts w:asciiTheme="majorHAnsi" w:hAnsiTheme="majorHAnsi" w:cstheme="majorBidi"/>
          <w:sz w:val="24"/>
          <w:szCs w:val="24"/>
        </w:rPr>
        <w:t>rais d’hébergement et de pension</w:t>
      </w:r>
      <w:r w:rsidRPr="7176D7A8">
        <w:rPr>
          <w:rFonts w:asciiTheme="majorHAnsi" w:hAnsiTheme="majorHAnsi" w:cstheme="majorBidi"/>
          <w:sz w:val="24"/>
          <w:szCs w:val="24"/>
        </w:rPr>
        <w:t xml:space="preserve"> sont</w:t>
      </w:r>
      <w:r w:rsidR="00043225" w:rsidRPr="7176D7A8">
        <w:rPr>
          <w:rFonts w:asciiTheme="majorHAnsi" w:hAnsiTheme="majorHAnsi" w:cstheme="majorBidi"/>
          <w:sz w:val="24"/>
          <w:szCs w:val="24"/>
        </w:rPr>
        <w:t xml:space="preserve"> à la charge des familles</w:t>
      </w:r>
      <w:r w:rsidR="3DDE5768" w:rsidRPr="7176D7A8">
        <w:rPr>
          <w:rFonts w:asciiTheme="majorHAnsi" w:hAnsiTheme="majorHAnsi" w:cstheme="majorBidi"/>
          <w:sz w:val="24"/>
          <w:szCs w:val="24"/>
        </w:rPr>
        <w:t>.</w:t>
      </w:r>
      <w:r w:rsidR="00C31B55" w:rsidRPr="7176D7A8">
        <w:rPr>
          <w:rFonts w:asciiTheme="majorHAnsi" w:hAnsiTheme="majorHAnsi" w:cstheme="majorBidi"/>
          <w:sz w:val="24"/>
          <w:szCs w:val="24"/>
        </w:rPr>
        <w:t> </w:t>
      </w:r>
    </w:p>
    <w:p w14:paraId="330B8C37" w14:textId="5F791B8E" w:rsidR="00D60B8B" w:rsidRDefault="00D60B8B" w:rsidP="00D60B8B">
      <w:pPr>
        <w:numPr>
          <w:ilvl w:val="0"/>
          <w:numId w:val="14"/>
        </w:numPr>
        <w:tabs>
          <w:tab w:val="clear" w:pos="360"/>
          <w:tab w:val="left" w:pos="851"/>
        </w:tabs>
        <w:spacing w:line="276" w:lineRule="auto"/>
        <w:ind w:left="851" w:hanging="284"/>
        <w:jc w:val="both"/>
        <w:rPr>
          <w:rFonts w:asciiTheme="majorHAnsi" w:hAnsiTheme="majorHAnsi" w:cstheme="majorHAnsi"/>
          <w:sz w:val="24"/>
          <w:szCs w:val="24"/>
        </w:rPr>
      </w:pPr>
      <w:r w:rsidRPr="00A443FE">
        <w:rPr>
          <w:rFonts w:asciiTheme="majorHAnsi" w:hAnsiTheme="majorHAnsi" w:cstheme="majorHAnsi"/>
          <w:sz w:val="24"/>
          <w:szCs w:val="24"/>
        </w:rPr>
        <w:t>En cas de difficultés financières, vous pouvez prendre contact avec la direction du CO de votre enfant.</w:t>
      </w:r>
    </w:p>
    <w:p w14:paraId="44230927" w14:textId="4705B877" w:rsidR="00750C7A" w:rsidRPr="00A443FE" w:rsidRDefault="00750C7A" w:rsidP="00750C7A">
      <w:pPr>
        <w:tabs>
          <w:tab w:val="left" w:pos="851"/>
        </w:tabs>
        <w:spacing w:line="276" w:lineRule="auto"/>
        <w:ind w:left="851"/>
        <w:jc w:val="both"/>
        <w:rPr>
          <w:rFonts w:asciiTheme="majorHAnsi" w:hAnsiTheme="majorHAnsi" w:cstheme="majorHAnsi"/>
          <w:sz w:val="24"/>
          <w:szCs w:val="24"/>
        </w:rPr>
      </w:pPr>
    </w:p>
    <w:p w14:paraId="7EAB8BDC" w14:textId="382FD5AB" w:rsidR="00A54706" w:rsidRPr="00A443FE" w:rsidRDefault="00A54706" w:rsidP="00D60B8B">
      <w:pPr>
        <w:tabs>
          <w:tab w:val="left" w:pos="567"/>
          <w:tab w:val="left" w:pos="1418"/>
          <w:tab w:val="left" w:pos="1701"/>
        </w:tabs>
        <w:spacing w:line="276" w:lineRule="auto"/>
        <w:ind w:left="284"/>
        <w:jc w:val="both"/>
        <w:rPr>
          <w:rFonts w:asciiTheme="majorHAnsi" w:hAnsiTheme="majorHAnsi" w:cstheme="majorHAnsi"/>
          <w:sz w:val="24"/>
          <w:szCs w:val="24"/>
        </w:rPr>
      </w:pPr>
      <w:r w:rsidRPr="00A443FE">
        <w:rPr>
          <w:rFonts w:asciiTheme="majorHAnsi" w:hAnsiTheme="majorHAnsi" w:cstheme="majorHAnsi"/>
          <w:b/>
          <w:sz w:val="24"/>
          <w:szCs w:val="24"/>
        </w:rPr>
        <w:t>d</w:t>
      </w:r>
      <w:r w:rsidR="004855D6" w:rsidRPr="00A443FE">
        <w:rPr>
          <w:rFonts w:asciiTheme="majorHAnsi" w:hAnsiTheme="majorHAnsi" w:cstheme="majorHAnsi"/>
          <w:b/>
          <w:sz w:val="24"/>
          <w:szCs w:val="24"/>
        </w:rPr>
        <w:t>)</w:t>
      </w:r>
      <w:r w:rsidR="004A392A" w:rsidRPr="00A443FE">
        <w:rPr>
          <w:rFonts w:asciiTheme="majorHAnsi" w:hAnsiTheme="majorHAnsi" w:cstheme="majorHAnsi"/>
          <w:b/>
          <w:sz w:val="24"/>
          <w:szCs w:val="24"/>
        </w:rPr>
        <w:tab/>
      </w:r>
      <w:r w:rsidR="00FB342E" w:rsidRPr="00A443FE">
        <w:rPr>
          <w:rFonts w:asciiTheme="majorHAnsi" w:hAnsiTheme="majorHAnsi" w:cstheme="majorHAnsi"/>
          <w:b/>
          <w:sz w:val="24"/>
          <w:szCs w:val="24"/>
        </w:rPr>
        <w:t>C</w:t>
      </w:r>
      <w:r w:rsidR="004855D6" w:rsidRPr="00A443FE">
        <w:rPr>
          <w:rFonts w:asciiTheme="majorHAnsi" w:hAnsiTheme="majorHAnsi" w:cstheme="majorHAnsi"/>
          <w:b/>
          <w:sz w:val="24"/>
          <w:szCs w:val="24"/>
        </w:rPr>
        <w:t>ontact</w:t>
      </w:r>
      <w:r w:rsidRPr="00A443FE">
        <w:rPr>
          <w:rFonts w:asciiTheme="majorHAnsi" w:hAnsiTheme="majorHAnsi" w:cstheme="majorHAnsi"/>
          <w:b/>
          <w:sz w:val="24"/>
          <w:szCs w:val="24"/>
        </w:rPr>
        <w:t>s</w:t>
      </w:r>
      <w:r w:rsidR="004855D6" w:rsidRPr="00A443FE">
        <w:rPr>
          <w:rFonts w:asciiTheme="majorHAnsi" w:hAnsiTheme="majorHAnsi" w:cstheme="majorHAnsi"/>
          <w:b/>
          <w:sz w:val="24"/>
          <w:szCs w:val="24"/>
        </w:rPr>
        <w:t xml:space="preserve"> préalable</w:t>
      </w:r>
      <w:r w:rsidRPr="00A443FE">
        <w:rPr>
          <w:rFonts w:asciiTheme="majorHAnsi" w:hAnsiTheme="majorHAnsi" w:cstheme="majorHAnsi"/>
          <w:b/>
          <w:sz w:val="24"/>
          <w:szCs w:val="24"/>
        </w:rPr>
        <w:t>s</w:t>
      </w:r>
      <w:r w:rsidR="008A11BA" w:rsidRPr="00A443FE">
        <w:rPr>
          <w:rFonts w:asciiTheme="majorHAnsi" w:hAnsiTheme="majorHAnsi" w:cstheme="majorHAnsi"/>
          <w:b/>
          <w:sz w:val="24"/>
          <w:szCs w:val="24"/>
        </w:rPr>
        <w:t xml:space="preserve"> </w:t>
      </w:r>
      <w:r w:rsidR="004855D6" w:rsidRPr="00A443FE">
        <w:rPr>
          <w:rFonts w:asciiTheme="majorHAnsi" w:hAnsiTheme="majorHAnsi" w:cstheme="majorHAnsi"/>
          <w:b/>
          <w:sz w:val="24"/>
          <w:szCs w:val="24"/>
        </w:rPr>
        <w:t>:</w:t>
      </w:r>
      <w:r w:rsidR="004855D6" w:rsidRPr="00A443FE">
        <w:rPr>
          <w:rFonts w:asciiTheme="majorHAnsi" w:hAnsiTheme="majorHAnsi" w:cstheme="majorHAnsi"/>
          <w:sz w:val="24"/>
          <w:szCs w:val="24"/>
        </w:rPr>
        <w:t xml:space="preserve"> </w:t>
      </w:r>
    </w:p>
    <w:p w14:paraId="04C5781B" w14:textId="6F508FA2" w:rsidR="00A54706" w:rsidRPr="00A443FE" w:rsidRDefault="00A54706" w:rsidP="7176D7A8">
      <w:pPr>
        <w:tabs>
          <w:tab w:val="left" w:pos="567"/>
          <w:tab w:val="left" w:pos="1418"/>
          <w:tab w:val="left" w:pos="1701"/>
        </w:tabs>
        <w:spacing w:line="276" w:lineRule="auto"/>
        <w:ind w:left="284"/>
        <w:jc w:val="both"/>
        <w:rPr>
          <w:rFonts w:asciiTheme="majorHAnsi" w:hAnsiTheme="majorHAnsi" w:cstheme="majorBidi"/>
          <w:sz w:val="24"/>
          <w:szCs w:val="24"/>
        </w:rPr>
      </w:pPr>
      <w:r w:rsidRPr="00A443FE">
        <w:rPr>
          <w:rFonts w:asciiTheme="majorHAnsi" w:hAnsiTheme="majorHAnsi" w:cstheme="majorHAnsi"/>
          <w:sz w:val="24"/>
          <w:szCs w:val="24"/>
        </w:rPr>
        <w:tab/>
      </w:r>
      <w:r w:rsidR="004855D6" w:rsidRPr="7176D7A8">
        <w:rPr>
          <w:rFonts w:asciiTheme="majorHAnsi" w:hAnsiTheme="majorHAnsi" w:cstheme="majorBidi"/>
          <w:sz w:val="24"/>
          <w:szCs w:val="24"/>
        </w:rPr>
        <w:t xml:space="preserve">Les élèves </w:t>
      </w:r>
      <w:r w:rsidRPr="7176D7A8">
        <w:rPr>
          <w:rFonts w:asciiTheme="majorHAnsi" w:hAnsiTheme="majorHAnsi" w:cstheme="majorBidi"/>
          <w:sz w:val="24"/>
          <w:szCs w:val="24"/>
        </w:rPr>
        <w:t xml:space="preserve">échangent plusieurs lettres </w:t>
      </w:r>
      <w:r w:rsidR="6065D588" w:rsidRPr="7176D7A8">
        <w:rPr>
          <w:rFonts w:asciiTheme="majorHAnsi" w:hAnsiTheme="majorHAnsi" w:cstheme="majorBidi"/>
          <w:sz w:val="24"/>
          <w:szCs w:val="24"/>
        </w:rPr>
        <w:t xml:space="preserve">dans le cadre du cours d’allemand </w:t>
      </w:r>
      <w:r w:rsidRPr="7176D7A8">
        <w:rPr>
          <w:rFonts w:asciiTheme="majorHAnsi" w:hAnsiTheme="majorHAnsi" w:cstheme="majorBidi"/>
          <w:sz w:val="24"/>
          <w:szCs w:val="24"/>
        </w:rPr>
        <w:t xml:space="preserve">et se rencontrent à Sierre </w:t>
      </w:r>
      <w:r w:rsidR="009B4364" w:rsidRPr="7176D7A8">
        <w:rPr>
          <w:rFonts w:asciiTheme="majorHAnsi" w:hAnsiTheme="majorHAnsi" w:cstheme="majorBidi"/>
          <w:sz w:val="24"/>
          <w:szCs w:val="24"/>
        </w:rPr>
        <w:t xml:space="preserve">en novembre/décembre </w:t>
      </w:r>
      <w:r w:rsidR="41864768" w:rsidRPr="7176D7A8">
        <w:rPr>
          <w:rFonts w:asciiTheme="majorHAnsi" w:hAnsiTheme="majorHAnsi" w:cstheme="majorBidi"/>
          <w:sz w:val="24"/>
          <w:szCs w:val="24"/>
        </w:rPr>
        <w:t xml:space="preserve">(à confirmer) </w:t>
      </w:r>
      <w:r w:rsidRPr="7176D7A8">
        <w:rPr>
          <w:rFonts w:asciiTheme="majorHAnsi" w:hAnsiTheme="majorHAnsi" w:cstheme="majorBidi"/>
          <w:sz w:val="24"/>
          <w:szCs w:val="24"/>
        </w:rPr>
        <w:t>avec leur famille respective.</w:t>
      </w:r>
    </w:p>
    <w:p w14:paraId="6A112C53" w14:textId="4B3DE94A" w:rsidR="00B2357C" w:rsidRPr="00A443FE" w:rsidRDefault="005F4F30" w:rsidP="00D60B8B">
      <w:pPr>
        <w:tabs>
          <w:tab w:val="left" w:pos="142"/>
          <w:tab w:val="left" w:pos="1418"/>
          <w:tab w:val="left" w:pos="1701"/>
        </w:tabs>
        <w:spacing w:line="276" w:lineRule="auto"/>
        <w:ind w:left="284" w:hanging="284"/>
        <w:jc w:val="both"/>
        <w:rPr>
          <w:rFonts w:asciiTheme="majorHAnsi" w:hAnsiTheme="majorHAnsi" w:cstheme="majorHAnsi"/>
          <w:b/>
          <w:sz w:val="24"/>
          <w:szCs w:val="24"/>
        </w:rPr>
      </w:pPr>
      <w:r>
        <w:rPr>
          <w:noProof/>
          <w:lang w:val="fr-CH" w:eastAsia="fr-CH"/>
        </w:rPr>
        <w:drawing>
          <wp:anchor distT="0" distB="0" distL="114300" distR="114300" simplePos="0" relativeHeight="251658240" behindDoc="1" locked="0" layoutInCell="1" allowOverlap="1" wp14:anchorId="5C24901E" wp14:editId="6BB2396E">
            <wp:simplePos x="0" y="0"/>
            <wp:positionH relativeFrom="margin">
              <wp:posOffset>5286800</wp:posOffset>
            </wp:positionH>
            <wp:positionV relativeFrom="paragraph">
              <wp:posOffset>7359</wp:posOffset>
            </wp:positionV>
            <wp:extent cx="776605" cy="770890"/>
            <wp:effectExtent l="0" t="0" r="4445" b="0"/>
            <wp:wrapTight wrapText="bothSides">
              <wp:wrapPolygon edited="0">
                <wp:start x="0" y="0"/>
                <wp:lineTo x="0" y="20817"/>
                <wp:lineTo x="21194" y="20817"/>
                <wp:lineTo x="21194"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776605" cy="770890"/>
                    </a:xfrm>
                    <a:prstGeom prst="rect">
                      <a:avLst/>
                    </a:prstGeom>
                  </pic:spPr>
                </pic:pic>
              </a:graphicData>
            </a:graphic>
            <wp14:sizeRelH relativeFrom="margin">
              <wp14:pctWidth>0</wp14:pctWidth>
            </wp14:sizeRelH>
            <wp14:sizeRelV relativeFrom="margin">
              <wp14:pctHeight>0</wp14:pctHeight>
            </wp14:sizeRelV>
          </wp:anchor>
        </w:drawing>
      </w:r>
    </w:p>
    <w:p w14:paraId="5E7B50A0" w14:textId="6FE5B7A0" w:rsidR="00A54706" w:rsidRPr="00B2357C" w:rsidRDefault="00B2357C" w:rsidP="00D60B8B">
      <w:pPr>
        <w:tabs>
          <w:tab w:val="left" w:pos="284"/>
          <w:tab w:val="left" w:pos="1418"/>
          <w:tab w:val="left" w:pos="1701"/>
        </w:tabs>
        <w:spacing w:line="276" w:lineRule="auto"/>
        <w:jc w:val="both"/>
        <w:rPr>
          <w:rFonts w:asciiTheme="majorHAnsi" w:hAnsiTheme="majorHAnsi" w:cstheme="majorHAnsi"/>
          <w:sz w:val="24"/>
          <w:szCs w:val="24"/>
        </w:rPr>
      </w:pPr>
      <w:r w:rsidRPr="00B2357C">
        <w:rPr>
          <w:rFonts w:asciiTheme="majorHAnsi" w:hAnsiTheme="majorHAnsi" w:cstheme="majorHAnsi"/>
          <w:sz w:val="24"/>
          <w:szCs w:val="24"/>
        </w:rPr>
        <w:t>Vous trouvez les informations inhérentes à ce programme en scannant ce code QR :</w:t>
      </w:r>
    </w:p>
    <w:p w14:paraId="17364A41" w14:textId="345F68A2" w:rsidR="0078636D" w:rsidRDefault="0078636D" w:rsidP="00D60B8B">
      <w:pPr>
        <w:tabs>
          <w:tab w:val="left" w:pos="142"/>
          <w:tab w:val="left" w:pos="1418"/>
          <w:tab w:val="left" w:pos="1701"/>
        </w:tabs>
        <w:spacing w:line="276" w:lineRule="auto"/>
        <w:jc w:val="both"/>
        <w:rPr>
          <w:rFonts w:asciiTheme="majorHAnsi" w:hAnsiTheme="majorHAnsi" w:cstheme="majorHAnsi"/>
          <w:sz w:val="24"/>
          <w:szCs w:val="24"/>
        </w:rPr>
      </w:pPr>
    </w:p>
    <w:p w14:paraId="2BDC4B28" w14:textId="4BA53B63" w:rsidR="0054423C" w:rsidRPr="005F4F30" w:rsidRDefault="0054423C" w:rsidP="00D60B8B">
      <w:pPr>
        <w:tabs>
          <w:tab w:val="left" w:pos="142"/>
          <w:tab w:val="left" w:pos="1418"/>
          <w:tab w:val="left" w:pos="1701"/>
        </w:tabs>
        <w:spacing w:line="276" w:lineRule="auto"/>
        <w:jc w:val="both"/>
        <w:rPr>
          <w:rFonts w:asciiTheme="majorHAnsi" w:hAnsiTheme="majorHAnsi" w:cstheme="majorHAnsi"/>
          <w:sz w:val="24"/>
          <w:szCs w:val="24"/>
        </w:rPr>
      </w:pPr>
    </w:p>
    <w:p w14:paraId="1CE41E5B" w14:textId="30B8F5F0" w:rsidR="00720201" w:rsidRPr="005F4F30" w:rsidRDefault="005F4F30" w:rsidP="7176D7A8">
      <w:pPr>
        <w:tabs>
          <w:tab w:val="left" w:pos="142"/>
          <w:tab w:val="left" w:pos="1418"/>
          <w:tab w:val="left" w:pos="1701"/>
        </w:tabs>
        <w:spacing w:line="276" w:lineRule="auto"/>
        <w:ind w:left="142"/>
        <w:jc w:val="both"/>
        <w:rPr>
          <w:rFonts w:asciiTheme="majorHAnsi" w:hAnsiTheme="majorHAnsi" w:cstheme="majorBidi"/>
          <w:sz w:val="24"/>
          <w:szCs w:val="24"/>
        </w:rPr>
      </w:pPr>
      <w:r w:rsidRPr="7176D7A8">
        <w:rPr>
          <w:rFonts w:asciiTheme="majorHAnsi" w:hAnsiTheme="majorHAnsi" w:cstheme="majorBidi"/>
          <w:b/>
          <w:bCs/>
          <w:sz w:val="24"/>
          <w:szCs w:val="24"/>
        </w:rPr>
        <w:t xml:space="preserve">e) Participation : </w:t>
      </w:r>
      <w:r w:rsidRPr="7176D7A8">
        <w:rPr>
          <w:rFonts w:asciiTheme="majorHAnsi" w:hAnsiTheme="majorHAnsi" w:cstheme="majorBidi"/>
          <w:sz w:val="24"/>
          <w:szCs w:val="24"/>
        </w:rPr>
        <w:t>Cet échange linguistique est un projet d’école qui s’inscrit dans un programme cantonal mis en œuvre par le Bureau des Echanges Linguistiques du canton du Valais. Les classes de 9CO de Crans-Montana y participent. Si, pour des raisons personnelles, il n’était pas possible de l’envisager pour votre enfant, veuillez s’il vous plaît adresser un courrier à la direction d</w:t>
      </w:r>
      <w:r w:rsidR="22871CAA" w:rsidRPr="7176D7A8">
        <w:rPr>
          <w:rFonts w:asciiTheme="majorHAnsi" w:hAnsiTheme="majorHAnsi" w:cstheme="majorBidi"/>
          <w:sz w:val="24"/>
          <w:szCs w:val="24"/>
        </w:rPr>
        <w:t>e</w:t>
      </w:r>
      <w:r w:rsidRPr="7176D7A8">
        <w:rPr>
          <w:rFonts w:asciiTheme="majorHAnsi" w:hAnsiTheme="majorHAnsi" w:cstheme="majorBidi"/>
          <w:sz w:val="24"/>
          <w:szCs w:val="24"/>
        </w:rPr>
        <w:t xml:space="preserve"> </w:t>
      </w:r>
      <w:r w:rsidR="5C135043" w:rsidRPr="7176D7A8">
        <w:rPr>
          <w:rFonts w:asciiTheme="majorHAnsi" w:hAnsiTheme="majorHAnsi" w:cstheme="majorBidi"/>
          <w:sz w:val="24"/>
          <w:szCs w:val="24"/>
        </w:rPr>
        <w:t>l’</w:t>
      </w:r>
      <w:r w:rsidRPr="7176D7A8">
        <w:rPr>
          <w:rFonts w:asciiTheme="majorHAnsi" w:hAnsiTheme="majorHAnsi" w:cstheme="majorBidi"/>
          <w:sz w:val="24"/>
          <w:szCs w:val="24"/>
        </w:rPr>
        <w:t>école</w:t>
      </w:r>
      <w:r w:rsidR="00246F09" w:rsidRPr="7176D7A8">
        <w:rPr>
          <w:rFonts w:asciiTheme="majorHAnsi" w:hAnsiTheme="majorHAnsi" w:cstheme="majorBidi"/>
          <w:sz w:val="24"/>
          <w:szCs w:val="24"/>
        </w:rPr>
        <w:t>.</w:t>
      </w:r>
    </w:p>
    <w:p w14:paraId="5F26444E" w14:textId="77777777" w:rsidR="00973A77" w:rsidRPr="00A443FE" w:rsidRDefault="00973A77" w:rsidP="00D60B8B">
      <w:pPr>
        <w:tabs>
          <w:tab w:val="left" w:pos="142"/>
          <w:tab w:val="left" w:pos="1418"/>
          <w:tab w:val="left" w:pos="1701"/>
        </w:tabs>
        <w:spacing w:line="276" w:lineRule="auto"/>
        <w:jc w:val="both"/>
        <w:rPr>
          <w:rFonts w:asciiTheme="majorHAnsi" w:hAnsiTheme="majorHAnsi" w:cstheme="majorHAnsi"/>
          <w:sz w:val="24"/>
          <w:szCs w:val="24"/>
        </w:rPr>
      </w:pPr>
    </w:p>
    <w:p w14:paraId="2BE5B06E" w14:textId="3A31366D" w:rsidR="00DC651F" w:rsidRPr="00A443FE" w:rsidRDefault="00DC651F" w:rsidP="00D60B8B">
      <w:pPr>
        <w:tabs>
          <w:tab w:val="left" w:pos="142"/>
          <w:tab w:val="left" w:pos="1418"/>
          <w:tab w:val="left" w:pos="1701"/>
        </w:tabs>
        <w:spacing w:line="276" w:lineRule="auto"/>
        <w:jc w:val="both"/>
        <w:rPr>
          <w:rFonts w:asciiTheme="majorHAnsi" w:hAnsiTheme="majorHAnsi" w:cstheme="majorHAnsi"/>
          <w:sz w:val="24"/>
          <w:szCs w:val="24"/>
        </w:rPr>
      </w:pPr>
      <w:r w:rsidRPr="00A443FE">
        <w:rPr>
          <w:rFonts w:asciiTheme="majorHAnsi" w:hAnsiTheme="majorHAnsi" w:cstheme="majorHAnsi"/>
          <w:sz w:val="24"/>
          <w:szCs w:val="24"/>
        </w:rPr>
        <w:t xml:space="preserve">Nous vous remercions d’avance pour votre </w:t>
      </w:r>
      <w:r w:rsidR="0078636D" w:rsidRPr="00A443FE">
        <w:rPr>
          <w:rFonts w:asciiTheme="majorHAnsi" w:hAnsiTheme="majorHAnsi" w:cstheme="majorHAnsi"/>
          <w:sz w:val="24"/>
          <w:szCs w:val="24"/>
        </w:rPr>
        <w:t xml:space="preserve">précieuse </w:t>
      </w:r>
      <w:r w:rsidRPr="00A443FE">
        <w:rPr>
          <w:rFonts w:asciiTheme="majorHAnsi" w:hAnsiTheme="majorHAnsi" w:cstheme="majorHAnsi"/>
          <w:sz w:val="24"/>
          <w:szCs w:val="24"/>
        </w:rPr>
        <w:t>collaboration. En cas de questions, merci de contacter</w:t>
      </w:r>
      <w:r w:rsidR="0078636D" w:rsidRPr="00A443FE">
        <w:rPr>
          <w:rFonts w:asciiTheme="majorHAnsi" w:hAnsiTheme="majorHAnsi" w:cstheme="majorHAnsi"/>
          <w:sz w:val="24"/>
          <w:szCs w:val="24"/>
        </w:rPr>
        <w:t xml:space="preserve"> le</w:t>
      </w:r>
      <w:r w:rsidR="00970725" w:rsidRPr="00A443FE">
        <w:rPr>
          <w:rFonts w:asciiTheme="majorHAnsi" w:hAnsiTheme="majorHAnsi" w:cstheme="majorHAnsi"/>
          <w:sz w:val="24"/>
          <w:szCs w:val="24"/>
        </w:rPr>
        <w:t xml:space="preserve">s responsables de </w:t>
      </w:r>
      <w:r w:rsidR="0078636D" w:rsidRPr="00A443FE">
        <w:rPr>
          <w:rFonts w:asciiTheme="majorHAnsi" w:hAnsiTheme="majorHAnsi" w:cstheme="majorHAnsi"/>
          <w:sz w:val="24"/>
          <w:szCs w:val="24"/>
        </w:rPr>
        <w:t xml:space="preserve">l’établissement scolaire de votre enfant </w:t>
      </w:r>
      <w:r w:rsidR="00970725" w:rsidRPr="00A443FE">
        <w:rPr>
          <w:rFonts w:asciiTheme="majorHAnsi" w:hAnsiTheme="majorHAnsi" w:cstheme="majorHAnsi"/>
          <w:sz w:val="24"/>
          <w:szCs w:val="24"/>
        </w:rPr>
        <w:t>ou</w:t>
      </w:r>
      <w:r w:rsidRPr="00A443FE">
        <w:rPr>
          <w:rFonts w:asciiTheme="majorHAnsi" w:hAnsiTheme="majorHAnsi" w:cstheme="majorHAnsi"/>
          <w:sz w:val="24"/>
          <w:szCs w:val="24"/>
        </w:rPr>
        <w:t xml:space="preserve"> le Bureau des Echanges Linguistiques</w:t>
      </w:r>
      <w:r w:rsidR="00043225" w:rsidRPr="00A443FE">
        <w:rPr>
          <w:rFonts w:asciiTheme="majorHAnsi" w:hAnsiTheme="majorHAnsi" w:cstheme="majorHAnsi"/>
          <w:sz w:val="24"/>
          <w:szCs w:val="24"/>
        </w:rPr>
        <w:t>.</w:t>
      </w:r>
      <w:r w:rsidRPr="00A443FE">
        <w:rPr>
          <w:rFonts w:asciiTheme="majorHAnsi" w:hAnsiTheme="majorHAnsi" w:cstheme="majorHAnsi"/>
          <w:sz w:val="24"/>
          <w:szCs w:val="24"/>
        </w:rPr>
        <w:t xml:space="preserve"> </w:t>
      </w:r>
    </w:p>
    <w:p w14:paraId="11E37538" w14:textId="4EF7B29F" w:rsidR="0054423C" w:rsidRDefault="0054423C" w:rsidP="005F4F30">
      <w:pPr>
        <w:tabs>
          <w:tab w:val="left" w:pos="142"/>
          <w:tab w:val="left" w:pos="1418"/>
          <w:tab w:val="left" w:pos="1701"/>
        </w:tabs>
        <w:spacing w:line="276" w:lineRule="auto"/>
        <w:jc w:val="both"/>
        <w:rPr>
          <w:rFonts w:asciiTheme="majorHAnsi" w:hAnsiTheme="majorHAnsi" w:cstheme="majorHAnsi"/>
          <w:sz w:val="24"/>
          <w:szCs w:val="24"/>
        </w:rPr>
      </w:pPr>
    </w:p>
    <w:p w14:paraId="58935250" w14:textId="77777777" w:rsidR="0054423C" w:rsidRPr="00A443FE" w:rsidRDefault="0054423C" w:rsidP="00D60B8B">
      <w:pPr>
        <w:tabs>
          <w:tab w:val="left" w:pos="142"/>
          <w:tab w:val="left" w:pos="1418"/>
          <w:tab w:val="left" w:pos="1701"/>
        </w:tabs>
        <w:spacing w:line="276" w:lineRule="auto"/>
        <w:ind w:left="567" w:hanging="283"/>
        <w:jc w:val="both"/>
        <w:rPr>
          <w:rFonts w:asciiTheme="majorHAnsi" w:hAnsiTheme="majorHAnsi" w:cstheme="majorHAnsi"/>
          <w:sz w:val="24"/>
          <w:szCs w:val="24"/>
        </w:rPr>
      </w:pPr>
    </w:p>
    <w:tbl>
      <w:tblPr>
        <w:tblStyle w:val="Grilledutableau"/>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3"/>
        <w:gridCol w:w="2828"/>
        <w:gridCol w:w="2876"/>
      </w:tblGrid>
      <w:tr w:rsidR="00653BAF" w:rsidRPr="005F4F30" w14:paraId="0AA30C3E" w14:textId="77777777" w:rsidTr="7176D7A8">
        <w:tc>
          <w:tcPr>
            <w:tcW w:w="2834" w:type="dxa"/>
          </w:tcPr>
          <w:p w14:paraId="248573E6" w14:textId="150E240E" w:rsidR="005F4F30" w:rsidRPr="005F4F30" w:rsidRDefault="005F4F30" w:rsidP="005F4F30">
            <w:pPr>
              <w:spacing w:line="276" w:lineRule="auto"/>
              <w:jc w:val="center"/>
              <w:rPr>
                <w:rFonts w:asciiTheme="majorHAnsi" w:hAnsiTheme="majorHAnsi" w:cstheme="majorBidi"/>
                <w:sz w:val="24"/>
                <w:szCs w:val="24"/>
              </w:rPr>
            </w:pPr>
            <w:r w:rsidRPr="005F4F30">
              <w:rPr>
                <w:rFonts w:asciiTheme="majorHAnsi" w:hAnsiTheme="majorHAnsi" w:cstheme="majorBidi"/>
                <w:sz w:val="24"/>
                <w:szCs w:val="24"/>
              </w:rPr>
              <w:t>L</w:t>
            </w:r>
            <w:r w:rsidR="008872D8">
              <w:rPr>
                <w:rFonts w:asciiTheme="majorHAnsi" w:hAnsiTheme="majorHAnsi" w:cstheme="majorBidi"/>
                <w:sz w:val="24"/>
                <w:szCs w:val="24"/>
              </w:rPr>
              <w:t>a</w:t>
            </w:r>
            <w:r w:rsidRPr="005F4F30">
              <w:rPr>
                <w:rFonts w:asciiTheme="majorHAnsi" w:hAnsiTheme="majorHAnsi" w:cstheme="majorBidi"/>
                <w:sz w:val="24"/>
                <w:szCs w:val="24"/>
              </w:rPr>
              <w:t xml:space="preserve"> </w:t>
            </w:r>
            <w:r w:rsidR="00653BAF" w:rsidRPr="005F4F30">
              <w:rPr>
                <w:rFonts w:asciiTheme="majorHAnsi" w:hAnsiTheme="majorHAnsi" w:cstheme="majorBidi"/>
                <w:sz w:val="24"/>
                <w:szCs w:val="24"/>
              </w:rPr>
              <w:t>responsable</w:t>
            </w:r>
          </w:p>
        </w:tc>
        <w:tc>
          <w:tcPr>
            <w:tcW w:w="2828" w:type="dxa"/>
          </w:tcPr>
          <w:p w14:paraId="2EBBFEFF" w14:textId="695B90C4" w:rsidR="00653BAF" w:rsidRPr="005F4F30" w:rsidRDefault="005F4F30" w:rsidP="05AF772E">
            <w:pPr>
              <w:spacing w:line="276" w:lineRule="auto"/>
              <w:jc w:val="center"/>
              <w:rPr>
                <w:rFonts w:asciiTheme="majorHAnsi" w:hAnsiTheme="majorHAnsi" w:cstheme="majorBidi"/>
                <w:sz w:val="24"/>
                <w:szCs w:val="24"/>
              </w:rPr>
            </w:pPr>
            <w:r w:rsidRPr="005F4F30">
              <w:rPr>
                <w:rFonts w:asciiTheme="majorHAnsi" w:hAnsiTheme="majorHAnsi" w:cstheme="majorBidi"/>
                <w:sz w:val="24"/>
                <w:szCs w:val="24"/>
              </w:rPr>
              <w:t>La directrice</w:t>
            </w:r>
          </w:p>
        </w:tc>
        <w:tc>
          <w:tcPr>
            <w:tcW w:w="2876" w:type="dxa"/>
          </w:tcPr>
          <w:p w14:paraId="7D323834" w14:textId="3A92C6B2" w:rsidR="00653BAF" w:rsidRPr="005F4F30" w:rsidRDefault="00653BAF" w:rsidP="00D60B8B">
            <w:pPr>
              <w:spacing w:line="276" w:lineRule="auto"/>
              <w:jc w:val="center"/>
              <w:rPr>
                <w:rFonts w:asciiTheme="majorHAnsi" w:hAnsiTheme="majorHAnsi" w:cstheme="majorHAnsi"/>
                <w:sz w:val="24"/>
                <w:szCs w:val="24"/>
              </w:rPr>
            </w:pPr>
            <w:r w:rsidRPr="005F4F30">
              <w:rPr>
                <w:rFonts w:asciiTheme="majorHAnsi" w:hAnsiTheme="majorHAnsi" w:cstheme="majorHAnsi"/>
                <w:sz w:val="24"/>
                <w:szCs w:val="24"/>
              </w:rPr>
              <w:t>La responsable</w:t>
            </w:r>
          </w:p>
        </w:tc>
      </w:tr>
      <w:tr w:rsidR="00653BAF" w:rsidRPr="005F4F30" w14:paraId="429AA627" w14:textId="77777777" w:rsidTr="7176D7A8">
        <w:tc>
          <w:tcPr>
            <w:tcW w:w="2834" w:type="dxa"/>
          </w:tcPr>
          <w:p w14:paraId="2C1968FD" w14:textId="47DAF404" w:rsidR="00653BAF" w:rsidRPr="005F4F30" w:rsidRDefault="005F4F30" w:rsidP="005F4F30">
            <w:pPr>
              <w:spacing w:line="276" w:lineRule="auto"/>
              <w:rPr>
                <w:rFonts w:asciiTheme="majorHAnsi" w:hAnsiTheme="majorHAnsi" w:cstheme="majorBidi"/>
                <w:sz w:val="24"/>
                <w:szCs w:val="24"/>
              </w:rPr>
            </w:pPr>
            <w:proofErr w:type="gramStart"/>
            <w:r w:rsidRPr="005F4F30">
              <w:rPr>
                <w:rFonts w:asciiTheme="majorHAnsi" w:hAnsiTheme="majorHAnsi" w:cstheme="majorBidi"/>
                <w:sz w:val="24"/>
                <w:szCs w:val="24"/>
              </w:rPr>
              <w:t>du</w:t>
            </w:r>
            <w:proofErr w:type="gramEnd"/>
            <w:r w:rsidRPr="005F4F30">
              <w:rPr>
                <w:rFonts w:asciiTheme="majorHAnsi" w:hAnsiTheme="majorHAnsi" w:cstheme="majorBidi"/>
                <w:sz w:val="24"/>
                <w:szCs w:val="24"/>
              </w:rPr>
              <w:t xml:space="preserve"> CO de Crans-Montana</w:t>
            </w:r>
          </w:p>
        </w:tc>
        <w:tc>
          <w:tcPr>
            <w:tcW w:w="2828" w:type="dxa"/>
          </w:tcPr>
          <w:p w14:paraId="65DD69CE" w14:textId="427749B5" w:rsidR="00653BAF" w:rsidRPr="005F4F30" w:rsidRDefault="005F4F30" w:rsidP="05AF772E">
            <w:pPr>
              <w:spacing w:line="276" w:lineRule="auto"/>
              <w:jc w:val="center"/>
              <w:rPr>
                <w:rFonts w:asciiTheme="majorHAnsi" w:hAnsiTheme="majorHAnsi" w:cstheme="majorBidi"/>
                <w:sz w:val="24"/>
                <w:szCs w:val="24"/>
              </w:rPr>
            </w:pPr>
            <w:proofErr w:type="gramStart"/>
            <w:r w:rsidRPr="005F4F30">
              <w:rPr>
                <w:rFonts w:asciiTheme="majorHAnsi" w:hAnsiTheme="majorHAnsi" w:cstheme="majorBidi"/>
                <w:sz w:val="24"/>
                <w:szCs w:val="24"/>
              </w:rPr>
              <w:t>du</w:t>
            </w:r>
            <w:proofErr w:type="gramEnd"/>
            <w:r w:rsidRPr="005F4F30">
              <w:rPr>
                <w:rFonts w:asciiTheme="majorHAnsi" w:hAnsiTheme="majorHAnsi" w:cstheme="majorBidi"/>
                <w:sz w:val="24"/>
                <w:szCs w:val="24"/>
              </w:rPr>
              <w:t xml:space="preserve"> CO de Crans-Montana</w:t>
            </w:r>
          </w:p>
        </w:tc>
        <w:tc>
          <w:tcPr>
            <w:tcW w:w="2876" w:type="dxa"/>
          </w:tcPr>
          <w:p w14:paraId="1A443869" w14:textId="0D4FDFBE" w:rsidR="00653BAF" w:rsidRPr="005F4F30" w:rsidRDefault="000F7B63" w:rsidP="00D60B8B">
            <w:pPr>
              <w:spacing w:line="276" w:lineRule="auto"/>
              <w:jc w:val="center"/>
              <w:rPr>
                <w:rFonts w:asciiTheme="majorHAnsi" w:hAnsiTheme="majorHAnsi" w:cstheme="majorHAnsi"/>
                <w:sz w:val="24"/>
                <w:szCs w:val="24"/>
              </w:rPr>
            </w:pPr>
            <w:proofErr w:type="gramStart"/>
            <w:r w:rsidRPr="005F4F30">
              <w:rPr>
                <w:rFonts w:asciiTheme="majorHAnsi" w:hAnsiTheme="majorHAnsi" w:cstheme="majorHAnsi"/>
                <w:sz w:val="24"/>
                <w:szCs w:val="24"/>
              </w:rPr>
              <w:t>du</w:t>
            </w:r>
            <w:proofErr w:type="gramEnd"/>
            <w:r w:rsidRPr="005F4F30">
              <w:rPr>
                <w:rFonts w:asciiTheme="majorHAnsi" w:hAnsiTheme="majorHAnsi" w:cstheme="majorHAnsi"/>
                <w:sz w:val="24"/>
                <w:szCs w:val="24"/>
              </w:rPr>
              <w:t xml:space="preserve"> BEL</w:t>
            </w:r>
          </w:p>
          <w:p w14:paraId="7A30F101" w14:textId="1C12DA0F" w:rsidR="0002125E" w:rsidRPr="005F4F30" w:rsidRDefault="0002125E" w:rsidP="00D60B8B">
            <w:pPr>
              <w:spacing w:line="276" w:lineRule="auto"/>
              <w:jc w:val="center"/>
              <w:rPr>
                <w:rFonts w:asciiTheme="majorHAnsi" w:hAnsiTheme="majorHAnsi" w:cstheme="majorHAnsi"/>
                <w:sz w:val="24"/>
                <w:szCs w:val="24"/>
              </w:rPr>
            </w:pPr>
          </w:p>
        </w:tc>
      </w:tr>
      <w:tr w:rsidR="00653BAF" w:rsidRPr="005F4F30" w14:paraId="6F09A806" w14:textId="77777777" w:rsidTr="7176D7A8">
        <w:tc>
          <w:tcPr>
            <w:tcW w:w="2834" w:type="dxa"/>
          </w:tcPr>
          <w:p w14:paraId="41E50A7F" w14:textId="77777777" w:rsidR="00653BAF" w:rsidRPr="005F4F30" w:rsidRDefault="00653BAF" w:rsidP="00D60B8B">
            <w:pPr>
              <w:spacing w:line="276" w:lineRule="auto"/>
              <w:jc w:val="center"/>
              <w:rPr>
                <w:rFonts w:asciiTheme="majorHAnsi" w:hAnsiTheme="majorHAnsi" w:cstheme="majorHAnsi"/>
                <w:sz w:val="24"/>
                <w:szCs w:val="24"/>
              </w:rPr>
            </w:pPr>
          </w:p>
        </w:tc>
        <w:tc>
          <w:tcPr>
            <w:tcW w:w="2828" w:type="dxa"/>
          </w:tcPr>
          <w:p w14:paraId="0AD08C4C" w14:textId="77777777" w:rsidR="00653BAF" w:rsidRPr="005F4F30" w:rsidRDefault="00653BAF" w:rsidP="00D60B8B">
            <w:pPr>
              <w:spacing w:line="276" w:lineRule="auto"/>
              <w:jc w:val="center"/>
              <w:rPr>
                <w:rFonts w:asciiTheme="majorHAnsi" w:hAnsiTheme="majorHAnsi" w:cstheme="majorHAnsi"/>
                <w:sz w:val="24"/>
                <w:szCs w:val="24"/>
              </w:rPr>
            </w:pPr>
          </w:p>
        </w:tc>
        <w:tc>
          <w:tcPr>
            <w:tcW w:w="2876" w:type="dxa"/>
          </w:tcPr>
          <w:p w14:paraId="7DA2F122" w14:textId="34983038" w:rsidR="00653BAF" w:rsidRPr="005F4F30" w:rsidRDefault="00653BAF" w:rsidP="00D60B8B">
            <w:pPr>
              <w:spacing w:line="276" w:lineRule="auto"/>
              <w:jc w:val="center"/>
              <w:rPr>
                <w:rFonts w:asciiTheme="majorHAnsi" w:hAnsiTheme="majorHAnsi" w:cstheme="majorHAnsi"/>
                <w:sz w:val="24"/>
                <w:szCs w:val="24"/>
              </w:rPr>
            </w:pPr>
            <w:r w:rsidRPr="005F4F30">
              <w:rPr>
                <w:rFonts w:asciiTheme="majorHAnsi" w:hAnsiTheme="majorHAnsi" w:cstheme="majorHAnsi"/>
                <w:sz w:val="24"/>
                <w:szCs w:val="24"/>
                <w:lang w:val="fr-CH" w:eastAsia="fr-CH"/>
              </w:rPr>
              <w:object w:dxaOrig="2160" w:dyaOrig="540" w14:anchorId="5C2939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26.5pt" o:ole="">
                  <v:imagedata r:id="rId12" o:title=""/>
                </v:shape>
                <o:OLEObject Type="Embed" ProgID="MSPhotoEd.3" ShapeID="_x0000_i1025" DrawAspect="Content" ObjectID="_1818328844" r:id="rId13"/>
              </w:object>
            </w:r>
          </w:p>
        </w:tc>
      </w:tr>
      <w:tr w:rsidR="00653BAF" w:rsidRPr="00A443FE" w14:paraId="3E8DB911" w14:textId="77777777" w:rsidTr="7176D7A8">
        <w:trPr>
          <w:trHeight w:val="300"/>
        </w:trPr>
        <w:tc>
          <w:tcPr>
            <w:tcW w:w="2834" w:type="dxa"/>
          </w:tcPr>
          <w:p w14:paraId="16129266" w14:textId="116611FA" w:rsidR="00653BAF" w:rsidRPr="0068177A" w:rsidRDefault="008872D8" w:rsidP="008872D8">
            <w:pPr>
              <w:spacing w:line="276" w:lineRule="auto"/>
              <w:rPr>
                <w:rFonts w:asciiTheme="majorHAnsi" w:hAnsiTheme="majorHAnsi" w:cstheme="majorBidi"/>
                <w:sz w:val="24"/>
                <w:szCs w:val="24"/>
                <w:lang w:val="en-GB"/>
              </w:rPr>
            </w:pPr>
            <w:r w:rsidRPr="0068177A">
              <w:rPr>
                <w:rFonts w:asciiTheme="majorHAnsi" w:hAnsiTheme="majorHAnsi" w:cstheme="majorBidi"/>
                <w:sz w:val="24"/>
                <w:szCs w:val="24"/>
                <w:lang w:val="en-GB"/>
              </w:rPr>
              <w:t xml:space="preserve">         Christiane Emery </w:t>
            </w:r>
          </w:p>
          <w:p w14:paraId="13CC6C6E" w14:textId="6EBDE49C" w:rsidR="008872D8" w:rsidRPr="0068177A" w:rsidRDefault="008872D8" w:rsidP="008872D8">
            <w:pPr>
              <w:spacing w:line="276" w:lineRule="auto"/>
              <w:rPr>
                <w:rFonts w:asciiTheme="majorHAnsi" w:hAnsiTheme="majorHAnsi" w:cstheme="majorBidi"/>
                <w:sz w:val="24"/>
                <w:szCs w:val="24"/>
                <w:lang w:val="en-GB"/>
              </w:rPr>
            </w:pPr>
            <w:r w:rsidRPr="0068177A">
              <w:rPr>
                <w:rFonts w:asciiTheme="majorHAnsi" w:hAnsiTheme="majorHAnsi" w:cstheme="majorBidi"/>
                <w:sz w:val="24"/>
                <w:szCs w:val="24"/>
                <w:lang w:val="en-GB"/>
              </w:rPr>
              <w:t>christiane.emery@edu.vs.ch</w:t>
            </w:r>
          </w:p>
          <w:p w14:paraId="6CB90D2B" w14:textId="0EEB6DC0" w:rsidR="00653BAF" w:rsidRDefault="005F4F30" w:rsidP="7176D7A8">
            <w:pPr>
              <w:spacing w:line="276" w:lineRule="auto"/>
              <w:jc w:val="center"/>
              <w:rPr>
                <w:rFonts w:asciiTheme="majorHAnsi" w:hAnsiTheme="majorHAnsi" w:cstheme="majorBidi"/>
                <w:sz w:val="24"/>
                <w:szCs w:val="24"/>
              </w:rPr>
            </w:pPr>
            <w:r w:rsidRPr="7176D7A8">
              <w:rPr>
                <w:rFonts w:asciiTheme="majorHAnsi" w:hAnsiTheme="majorHAnsi" w:cstheme="majorBidi"/>
                <w:sz w:val="24"/>
                <w:szCs w:val="24"/>
              </w:rPr>
              <w:t>(079</w:t>
            </w:r>
            <w:r w:rsidR="76B9D6E2" w:rsidRPr="7176D7A8">
              <w:rPr>
                <w:rFonts w:asciiTheme="majorHAnsi" w:hAnsiTheme="majorHAnsi" w:cstheme="majorBidi"/>
                <w:sz w:val="24"/>
                <w:szCs w:val="24"/>
              </w:rPr>
              <w:t xml:space="preserve"> </w:t>
            </w:r>
            <w:r w:rsidRPr="7176D7A8">
              <w:rPr>
                <w:rFonts w:asciiTheme="majorHAnsi" w:hAnsiTheme="majorHAnsi" w:cstheme="majorBidi"/>
                <w:sz w:val="24"/>
                <w:szCs w:val="24"/>
              </w:rPr>
              <w:t>737</w:t>
            </w:r>
            <w:r w:rsidR="2557E01C" w:rsidRPr="7176D7A8">
              <w:rPr>
                <w:rFonts w:asciiTheme="majorHAnsi" w:hAnsiTheme="majorHAnsi" w:cstheme="majorBidi"/>
                <w:sz w:val="24"/>
                <w:szCs w:val="24"/>
              </w:rPr>
              <w:t xml:space="preserve"> </w:t>
            </w:r>
            <w:r w:rsidRPr="7176D7A8">
              <w:rPr>
                <w:rFonts w:asciiTheme="majorHAnsi" w:hAnsiTheme="majorHAnsi" w:cstheme="majorBidi"/>
                <w:sz w:val="24"/>
                <w:szCs w:val="24"/>
              </w:rPr>
              <w:t>25</w:t>
            </w:r>
            <w:r w:rsidR="3808F80F" w:rsidRPr="7176D7A8">
              <w:rPr>
                <w:rFonts w:asciiTheme="majorHAnsi" w:hAnsiTheme="majorHAnsi" w:cstheme="majorBidi"/>
                <w:sz w:val="24"/>
                <w:szCs w:val="24"/>
              </w:rPr>
              <w:t xml:space="preserve"> </w:t>
            </w:r>
            <w:r w:rsidRPr="7176D7A8">
              <w:rPr>
                <w:rFonts w:asciiTheme="majorHAnsi" w:hAnsiTheme="majorHAnsi" w:cstheme="majorBidi"/>
                <w:sz w:val="24"/>
                <w:szCs w:val="24"/>
              </w:rPr>
              <w:t>43)</w:t>
            </w:r>
          </w:p>
          <w:p w14:paraId="75F7F2E4" w14:textId="1554AE8D" w:rsidR="00246F09" w:rsidRPr="005F4F30" w:rsidRDefault="00246F09" w:rsidP="05AF772E">
            <w:pPr>
              <w:spacing w:line="276" w:lineRule="auto"/>
              <w:jc w:val="center"/>
              <w:rPr>
                <w:rFonts w:asciiTheme="majorHAnsi" w:hAnsiTheme="majorHAnsi" w:cstheme="majorBidi"/>
                <w:sz w:val="24"/>
                <w:szCs w:val="24"/>
              </w:rPr>
            </w:pPr>
          </w:p>
        </w:tc>
        <w:tc>
          <w:tcPr>
            <w:tcW w:w="2828" w:type="dxa"/>
          </w:tcPr>
          <w:p w14:paraId="442E12DC" w14:textId="2E23650A" w:rsidR="00653BAF" w:rsidRPr="005F4F30" w:rsidRDefault="005F4F30" w:rsidP="00D60B8B">
            <w:pPr>
              <w:spacing w:line="276" w:lineRule="auto"/>
              <w:jc w:val="center"/>
              <w:rPr>
                <w:rFonts w:asciiTheme="majorHAnsi" w:hAnsiTheme="majorHAnsi" w:cstheme="majorHAnsi"/>
                <w:sz w:val="24"/>
                <w:szCs w:val="24"/>
              </w:rPr>
            </w:pPr>
            <w:r w:rsidRPr="005F4F30">
              <w:rPr>
                <w:rFonts w:asciiTheme="majorHAnsi" w:hAnsiTheme="majorHAnsi" w:cstheme="majorHAnsi"/>
                <w:sz w:val="24"/>
                <w:szCs w:val="24"/>
              </w:rPr>
              <w:t xml:space="preserve">Stéphanie </w:t>
            </w:r>
            <w:proofErr w:type="spellStart"/>
            <w:r w:rsidRPr="005F4F30">
              <w:rPr>
                <w:rFonts w:asciiTheme="majorHAnsi" w:hAnsiTheme="majorHAnsi" w:cstheme="majorHAnsi"/>
                <w:sz w:val="24"/>
                <w:szCs w:val="24"/>
              </w:rPr>
              <w:t>Mendicino</w:t>
            </w:r>
            <w:proofErr w:type="spellEnd"/>
          </w:p>
        </w:tc>
        <w:tc>
          <w:tcPr>
            <w:tcW w:w="2876" w:type="dxa"/>
          </w:tcPr>
          <w:p w14:paraId="3696497B" w14:textId="41586D28" w:rsidR="00653BAF" w:rsidRPr="00A443FE" w:rsidRDefault="00653BAF" w:rsidP="00D60B8B">
            <w:pPr>
              <w:spacing w:line="276" w:lineRule="auto"/>
              <w:jc w:val="center"/>
              <w:rPr>
                <w:rFonts w:asciiTheme="majorHAnsi" w:hAnsiTheme="majorHAnsi" w:cstheme="majorHAnsi"/>
                <w:sz w:val="24"/>
                <w:szCs w:val="24"/>
              </w:rPr>
            </w:pPr>
            <w:r w:rsidRPr="005F4F30">
              <w:rPr>
                <w:rFonts w:asciiTheme="majorHAnsi" w:hAnsiTheme="majorHAnsi" w:cstheme="majorHAnsi"/>
                <w:sz w:val="24"/>
                <w:szCs w:val="24"/>
                <w:lang w:val="fr-CH"/>
              </w:rPr>
              <w:t>Sandra Schneider</w:t>
            </w:r>
          </w:p>
        </w:tc>
      </w:tr>
    </w:tbl>
    <w:p w14:paraId="37A07E9C" w14:textId="6BA38C73" w:rsidR="003151DD" w:rsidRPr="00A443FE" w:rsidRDefault="003151DD" w:rsidP="00BF6316">
      <w:pPr>
        <w:spacing w:line="276" w:lineRule="auto"/>
        <w:rPr>
          <w:rFonts w:asciiTheme="majorHAnsi" w:hAnsiTheme="majorHAnsi" w:cstheme="majorHAnsi"/>
          <w:sz w:val="24"/>
          <w:szCs w:val="24"/>
        </w:rPr>
      </w:pPr>
    </w:p>
    <w:p w14:paraId="678727E5" w14:textId="64DBC30D" w:rsidR="005F4F30" w:rsidRPr="00CA65A1" w:rsidRDefault="005F4F30" w:rsidP="7FE18006">
      <w:pPr>
        <w:pBdr>
          <w:top w:val="single" w:sz="4" w:space="1" w:color="auto"/>
          <w:left w:val="single" w:sz="4" w:space="1" w:color="auto"/>
          <w:bottom w:val="single" w:sz="4" w:space="1" w:color="auto"/>
          <w:right w:val="single" w:sz="4" w:space="1" w:color="auto"/>
        </w:pBdr>
        <w:jc w:val="both"/>
        <w:rPr>
          <w:rFonts w:asciiTheme="majorHAnsi" w:hAnsiTheme="majorHAnsi" w:cstheme="majorBidi"/>
          <w:b/>
          <w:bCs/>
          <w:sz w:val="22"/>
          <w:szCs w:val="22"/>
        </w:rPr>
      </w:pPr>
      <w:r w:rsidRPr="7FE18006">
        <w:rPr>
          <w:rFonts w:asciiTheme="majorHAnsi" w:hAnsiTheme="majorHAnsi" w:cstheme="majorBidi"/>
          <w:sz w:val="22"/>
          <w:szCs w:val="22"/>
        </w:rPr>
        <w:lastRenderedPageBreak/>
        <w:t xml:space="preserve">Merci de remplir ces quelques informations. Votre fille/fils le retournera </w:t>
      </w:r>
      <w:r w:rsidRPr="7FE18006">
        <w:rPr>
          <w:rFonts w:asciiTheme="majorHAnsi" w:hAnsiTheme="majorHAnsi" w:cstheme="majorBidi"/>
          <w:b/>
          <w:bCs/>
          <w:sz w:val="22"/>
          <w:szCs w:val="22"/>
        </w:rPr>
        <w:t xml:space="preserve">à son professeur d’allemand pour </w:t>
      </w:r>
      <w:r w:rsidRPr="7FE18006">
        <w:rPr>
          <w:rFonts w:asciiTheme="majorHAnsi" w:hAnsiTheme="majorHAnsi" w:cstheme="majorBidi"/>
          <w:b/>
          <w:bCs/>
          <w:sz w:val="24"/>
          <w:szCs w:val="24"/>
        </w:rPr>
        <w:t xml:space="preserve">le </w:t>
      </w:r>
      <w:r w:rsidR="0068177A">
        <w:rPr>
          <w:rFonts w:asciiTheme="majorHAnsi" w:hAnsiTheme="majorHAnsi" w:cstheme="majorBidi"/>
          <w:b/>
          <w:bCs/>
          <w:sz w:val="24"/>
          <w:szCs w:val="24"/>
        </w:rPr>
        <w:t xml:space="preserve">vendredi </w:t>
      </w:r>
      <w:r w:rsidR="00246F09" w:rsidRPr="7FE18006">
        <w:rPr>
          <w:rFonts w:asciiTheme="majorHAnsi" w:hAnsiTheme="majorHAnsi" w:cstheme="majorBidi"/>
          <w:b/>
          <w:bCs/>
          <w:sz w:val="24"/>
          <w:szCs w:val="24"/>
        </w:rPr>
        <w:t>5</w:t>
      </w:r>
      <w:r w:rsidRPr="7FE18006">
        <w:rPr>
          <w:rFonts w:asciiTheme="majorHAnsi" w:hAnsiTheme="majorHAnsi" w:cstheme="majorBidi"/>
          <w:b/>
          <w:bCs/>
          <w:sz w:val="24"/>
          <w:szCs w:val="24"/>
        </w:rPr>
        <w:t xml:space="preserve"> septembre</w:t>
      </w:r>
      <w:r w:rsidRPr="7FE18006">
        <w:rPr>
          <w:rFonts w:asciiTheme="majorHAnsi" w:hAnsiTheme="majorHAnsi" w:cstheme="majorBidi"/>
          <w:b/>
          <w:bCs/>
          <w:sz w:val="22"/>
          <w:szCs w:val="22"/>
        </w:rPr>
        <w:t xml:space="preserve"> 202</w:t>
      </w:r>
      <w:r w:rsidR="0068177A">
        <w:rPr>
          <w:rFonts w:asciiTheme="majorHAnsi" w:hAnsiTheme="majorHAnsi" w:cstheme="majorBidi"/>
          <w:b/>
          <w:bCs/>
          <w:sz w:val="22"/>
          <w:szCs w:val="22"/>
        </w:rPr>
        <w:t>5</w:t>
      </w:r>
      <w:r w:rsidR="45DFBBB0" w:rsidRPr="7FE18006">
        <w:rPr>
          <w:rFonts w:asciiTheme="majorHAnsi" w:hAnsiTheme="majorHAnsi" w:cstheme="majorBidi"/>
          <w:b/>
          <w:bCs/>
          <w:sz w:val="22"/>
          <w:szCs w:val="22"/>
        </w:rPr>
        <w:t>.</w:t>
      </w:r>
    </w:p>
    <w:p w14:paraId="47126DDC" w14:textId="77777777" w:rsidR="005F4F30" w:rsidRPr="00F91143" w:rsidRDefault="005F4F30" w:rsidP="005F4F30">
      <w:pPr>
        <w:pBdr>
          <w:top w:val="single" w:sz="4" w:space="1" w:color="auto"/>
          <w:left w:val="single" w:sz="4" w:space="1" w:color="auto"/>
          <w:bottom w:val="single" w:sz="4" w:space="1" w:color="auto"/>
          <w:right w:val="single" w:sz="4" w:space="1" w:color="auto"/>
        </w:pBdr>
        <w:jc w:val="both"/>
        <w:rPr>
          <w:rFonts w:asciiTheme="majorHAnsi" w:hAnsiTheme="majorHAnsi" w:cstheme="majorHAnsi"/>
          <w:sz w:val="22"/>
          <w:szCs w:val="22"/>
        </w:rPr>
      </w:pPr>
    </w:p>
    <w:p w14:paraId="290D5974" w14:textId="77777777" w:rsidR="005F4F30" w:rsidRPr="00B13DCF"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r w:rsidRPr="00B13DCF">
        <w:rPr>
          <w:rFonts w:asciiTheme="majorHAnsi" w:hAnsiTheme="majorHAnsi" w:cstheme="majorHAnsi"/>
          <w:sz w:val="22"/>
          <w:szCs w:val="22"/>
        </w:rPr>
        <w:t>Nom de l’élève :       ______________________            Classe fréquentée : ______________________</w:t>
      </w:r>
    </w:p>
    <w:p w14:paraId="002D8A64" w14:textId="77777777" w:rsidR="005F4F30"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r w:rsidRPr="00B13DCF">
        <w:rPr>
          <w:rFonts w:asciiTheme="majorHAnsi" w:hAnsiTheme="majorHAnsi" w:cstheme="majorHAnsi"/>
          <w:sz w:val="22"/>
          <w:szCs w:val="22"/>
        </w:rPr>
        <w:t xml:space="preserve">Prénom de l’élève :  ______________________           </w:t>
      </w:r>
      <w:r>
        <w:rPr>
          <w:rFonts w:asciiTheme="majorHAnsi" w:hAnsiTheme="majorHAnsi" w:cstheme="majorHAnsi"/>
          <w:sz w:val="22"/>
          <w:szCs w:val="22"/>
        </w:rPr>
        <w:t>Professeur allemand : ____________________</w:t>
      </w:r>
    </w:p>
    <w:p w14:paraId="6E22CA3C" w14:textId="77777777" w:rsidR="005F4F30" w:rsidRPr="00B13DCF"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r w:rsidRPr="00B13DCF">
        <w:rPr>
          <w:rFonts w:asciiTheme="majorHAnsi" w:hAnsiTheme="majorHAnsi" w:cstheme="majorHAnsi"/>
          <w:sz w:val="22"/>
          <w:szCs w:val="22"/>
        </w:rPr>
        <w:t xml:space="preserve"> N° de téléphone </w:t>
      </w:r>
      <w:r>
        <w:rPr>
          <w:rFonts w:asciiTheme="majorHAnsi" w:hAnsiTheme="majorHAnsi" w:cstheme="majorHAnsi"/>
          <w:sz w:val="22"/>
          <w:szCs w:val="22"/>
        </w:rPr>
        <w:t xml:space="preserve">parents </w:t>
      </w:r>
      <w:r w:rsidRPr="00B13DCF">
        <w:rPr>
          <w:rFonts w:asciiTheme="majorHAnsi" w:hAnsiTheme="majorHAnsi" w:cstheme="majorHAnsi"/>
          <w:sz w:val="22"/>
          <w:szCs w:val="22"/>
        </w:rPr>
        <w:t>:___________________</w:t>
      </w:r>
      <w:r>
        <w:rPr>
          <w:rFonts w:asciiTheme="majorHAnsi" w:hAnsiTheme="majorHAnsi" w:cstheme="majorHAnsi"/>
          <w:sz w:val="22"/>
          <w:szCs w:val="22"/>
        </w:rPr>
        <w:t>_______________________________________</w:t>
      </w:r>
      <w:r w:rsidRPr="00B13DCF">
        <w:rPr>
          <w:rFonts w:asciiTheme="majorHAnsi" w:hAnsiTheme="majorHAnsi" w:cstheme="majorHAnsi"/>
          <w:sz w:val="22"/>
          <w:szCs w:val="22"/>
        </w:rPr>
        <w:t xml:space="preserve">            </w:t>
      </w:r>
    </w:p>
    <w:p w14:paraId="47B54A92" w14:textId="77777777" w:rsidR="005F4F30" w:rsidRPr="00B13DCF" w:rsidRDefault="005F4F30" w:rsidP="7176D7A8">
      <w:pPr>
        <w:pBdr>
          <w:top w:val="single" w:sz="4" w:space="1" w:color="auto"/>
          <w:left w:val="single" w:sz="4" w:space="1" w:color="auto"/>
          <w:bottom w:val="single" w:sz="4" w:space="1" w:color="auto"/>
          <w:right w:val="single" w:sz="4" w:space="1" w:color="auto"/>
        </w:pBdr>
        <w:spacing w:line="360" w:lineRule="auto"/>
        <w:jc w:val="both"/>
        <w:rPr>
          <w:rFonts w:asciiTheme="majorHAnsi" w:hAnsiTheme="majorHAnsi" w:cstheme="majorBidi"/>
          <w:sz w:val="22"/>
          <w:szCs w:val="22"/>
        </w:rPr>
      </w:pPr>
      <w:r w:rsidRPr="7176D7A8">
        <w:rPr>
          <w:rFonts w:asciiTheme="majorHAnsi" w:hAnsiTheme="majorHAnsi" w:cstheme="majorBidi"/>
          <w:sz w:val="22"/>
          <w:szCs w:val="22"/>
        </w:rPr>
        <w:t>Renseignements utiles, maladies chroniques, allergies, particularités… pour faciliter l’organisation du projet :</w:t>
      </w:r>
    </w:p>
    <w:p w14:paraId="10FAA520" w14:textId="77777777" w:rsidR="005F4F30" w:rsidRPr="00B13DCF"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r w:rsidRPr="00B13DCF">
        <w:rPr>
          <w:rFonts w:asciiTheme="majorHAnsi" w:hAnsiTheme="majorHAnsi" w:cstheme="majorHAnsi"/>
          <w:sz w:val="22"/>
          <w:szCs w:val="22"/>
        </w:rPr>
        <w:t>__________________________________________________________________________________</w:t>
      </w:r>
    </w:p>
    <w:p w14:paraId="7A9D672E" w14:textId="77777777" w:rsidR="005F4F30" w:rsidRPr="00B13DCF"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r w:rsidRPr="00B13DCF">
        <w:rPr>
          <w:rFonts w:asciiTheme="majorHAnsi" w:hAnsiTheme="majorHAnsi" w:cstheme="majorHAnsi"/>
          <w:sz w:val="22"/>
          <w:szCs w:val="22"/>
        </w:rPr>
        <w:t>__________________________________________________________________________________</w:t>
      </w:r>
    </w:p>
    <w:p w14:paraId="038C5683" w14:textId="77777777" w:rsidR="005F4F30"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r w:rsidRPr="00B13DCF">
        <w:rPr>
          <w:rFonts w:asciiTheme="majorHAnsi" w:hAnsiTheme="majorHAnsi" w:cstheme="majorHAnsi"/>
          <w:sz w:val="22"/>
          <w:szCs w:val="22"/>
        </w:rPr>
        <w:t>__________________________________________________________________________________</w:t>
      </w:r>
    </w:p>
    <w:p w14:paraId="39DF8A60" w14:textId="77777777" w:rsidR="005F4F30" w:rsidRPr="00CA65A1"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p>
    <w:p w14:paraId="4FCC53D9" w14:textId="77777777" w:rsidR="005F4F30" w:rsidRPr="00B13DCF" w:rsidRDefault="005F4F30" w:rsidP="7176D7A8">
      <w:pPr>
        <w:pBdr>
          <w:top w:val="single" w:sz="4" w:space="1" w:color="auto"/>
          <w:left w:val="single" w:sz="4" w:space="1" w:color="auto"/>
          <w:bottom w:val="single" w:sz="4" w:space="1" w:color="auto"/>
          <w:right w:val="single" w:sz="4" w:space="1" w:color="auto"/>
        </w:pBdr>
        <w:jc w:val="both"/>
        <w:rPr>
          <w:rFonts w:asciiTheme="majorHAnsi" w:hAnsiTheme="majorHAnsi" w:cstheme="majorBidi"/>
          <w:sz w:val="22"/>
          <w:szCs w:val="22"/>
        </w:rPr>
      </w:pPr>
      <w:r w:rsidRPr="7176D7A8">
        <w:rPr>
          <w:rFonts w:asciiTheme="majorHAnsi" w:hAnsiTheme="majorHAnsi" w:cstheme="majorBidi"/>
          <w:sz w:val="22"/>
          <w:szCs w:val="22"/>
        </w:rPr>
        <w:t>- Nous pouvons accueillir une personne supplémentaire chez nous (</w:t>
      </w:r>
      <w:r w:rsidRPr="7176D7A8">
        <w:rPr>
          <w:rFonts w:asciiTheme="majorHAnsi" w:hAnsiTheme="majorHAnsi" w:cstheme="majorBidi"/>
          <w:b/>
          <w:bCs/>
          <w:sz w:val="22"/>
          <w:szCs w:val="22"/>
          <w:u w:val="single"/>
        </w:rPr>
        <w:t>en plus</w:t>
      </w:r>
      <w:r w:rsidRPr="7176D7A8">
        <w:rPr>
          <w:rFonts w:asciiTheme="majorHAnsi" w:hAnsiTheme="majorHAnsi" w:cstheme="majorBidi"/>
          <w:sz w:val="22"/>
          <w:szCs w:val="22"/>
        </w:rPr>
        <w:t xml:space="preserve"> de le/la partenaire de notre enfant) :     </w:t>
      </w:r>
    </w:p>
    <w:p w14:paraId="6CB996E7" w14:textId="72829F1D" w:rsidR="005F4F30" w:rsidRPr="00B13DCF" w:rsidRDefault="0068177A"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661312" behindDoc="0" locked="0" layoutInCell="1" allowOverlap="1" wp14:anchorId="3B644E28" wp14:editId="0B0DE629">
                <wp:simplePos x="0" y="0"/>
                <wp:positionH relativeFrom="column">
                  <wp:posOffset>1587958</wp:posOffset>
                </wp:positionH>
                <wp:positionV relativeFrom="paragraph">
                  <wp:posOffset>58445</wp:posOffset>
                </wp:positionV>
                <wp:extent cx="133350" cy="95250"/>
                <wp:effectExtent l="57150" t="19050" r="76200" b="95250"/>
                <wp:wrapNone/>
                <wp:docPr id="461382241" name="Rectangle 3"/>
                <wp:cNvGraphicFramePr/>
                <a:graphic xmlns:a="http://schemas.openxmlformats.org/drawingml/2006/main">
                  <a:graphicData uri="http://schemas.microsoft.com/office/word/2010/wordprocessingShape">
                    <wps:wsp>
                      <wps:cNvSpPr/>
                      <wps:spPr>
                        <a:xfrm>
                          <a:off x="0" y="0"/>
                          <a:ext cx="133350" cy="9525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043E07" id="Rectangle 3" o:spid="_x0000_s1026" style="position:absolute;margin-left:125.05pt;margin-top:4.6pt;width:10.5pt;height: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" filled="f" strokecolor="black [3213]">
                <v:shadow on="t" color="black" opacity="22937f" origin=",.5" offset="0,.63889mm"/>
              </v:rect>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1659264" behindDoc="0" locked="0" layoutInCell="1" allowOverlap="1" wp14:anchorId="67D9D50C" wp14:editId="50109C92">
                <wp:simplePos x="0" y="0"/>
                <wp:positionH relativeFrom="column">
                  <wp:posOffset>184785</wp:posOffset>
                </wp:positionH>
                <wp:positionV relativeFrom="paragraph">
                  <wp:posOffset>59055</wp:posOffset>
                </wp:positionV>
                <wp:extent cx="133350" cy="95250"/>
                <wp:effectExtent l="57150" t="19050" r="76200" b="95250"/>
                <wp:wrapNone/>
                <wp:docPr id="1971730797" name="Rectangle 3"/>
                <wp:cNvGraphicFramePr/>
                <a:graphic xmlns:a="http://schemas.openxmlformats.org/drawingml/2006/main">
                  <a:graphicData uri="http://schemas.microsoft.com/office/word/2010/wordprocessingShape">
                    <wps:wsp>
                      <wps:cNvSpPr/>
                      <wps:spPr>
                        <a:xfrm>
                          <a:off x="0" y="0"/>
                          <a:ext cx="133350" cy="9525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BB02B9" id="Rectangle 3" o:spid="_x0000_s1026" style="position:absolute;margin-left:14.55pt;margin-top:4.65pt;width:10.5pt;height: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" filled="f" strokecolor="black [3213]">
                <v:shadow on="t" color="black" opacity="22937f" origin=",.5" offset="0,.63889mm"/>
              </v:rect>
            </w:pict>
          </mc:Fallback>
        </mc:AlternateContent>
      </w:r>
      <w:r w:rsidR="005F4F30" w:rsidRPr="00B13DCF">
        <w:rPr>
          <w:rFonts w:asciiTheme="majorHAnsi" w:hAnsiTheme="majorHAnsi" w:cstheme="majorHAnsi"/>
          <w:sz w:val="22"/>
          <w:szCs w:val="22"/>
        </w:rPr>
        <w:t xml:space="preserve">       </w:t>
      </w:r>
      <w:r>
        <w:rPr>
          <w:rFonts w:asciiTheme="majorHAnsi" w:eastAsia="Wingdings" w:hAnsiTheme="majorHAnsi" w:cstheme="majorHAnsi"/>
          <w:sz w:val="22"/>
          <w:szCs w:val="22"/>
        </w:rPr>
        <w:t xml:space="preserve">  </w:t>
      </w:r>
      <w:r w:rsidR="005F4F30" w:rsidRPr="00B13DCF">
        <w:rPr>
          <w:rFonts w:asciiTheme="majorHAnsi" w:hAnsiTheme="majorHAnsi" w:cstheme="majorHAnsi"/>
          <w:sz w:val="22"/>
          <w:szCs w:val="22"/>
        </w:rPr>
        <w:t xml:space="preserve">  </w:t>
      </w:r>
      <w:r>
        <w:rPr>
          <w:rFonts w:asciiTheme="majorHAnsi" w:hAnsiTheme="majorHAnsi" w:cstheme="majorHAnsi"/>
          <w:sz w:val="22"/>
          <w:szCs w:val="22"/>
        </w:rPr>
        <w:t xml:space="preserve">   </w:t>
      </w:r>
      <w:proofErr w:type="gramStart"/>
      <w:r w:rsidR="005F4F30" w:rsidRPr="00B13DCF">
        <w:rPr>
          <w:rFonts w:asciiTheme="majorHAnsi" w:hAnsiTheme="majorHAnsi" w:cstheme="majorHAnsi"/>
          <w:sz w:val="22"/>
          <w:szCs w:val="22"/>
        </w:rPr>
        <w:t>oui</w:t>
      </w:r>
      <w:proofErr w:type="gramEnd"/>
      <w:r w:rsidR="005F4F30" w:rsidRPr="00B13DCF">
        <w:rPr>
          <w:rFonts w:asciiTheme="majorHAnsi" w:hAnsiTheme="majorHAnsi" w:cstheme="majorHAnsi"/>
          <w:sz w:val="22"/>
          <w:szCs w:val="22"/>
        </w:rPr>
        <w:t xml:space="preserve">      </w:t>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005F4F30" w:rsidRPr="00B13DCF">
        <w:rPr>
          <w:rFonts w:asciiTheme="majorHAnsi" w:hAnsiTheme="majorHAnsi" w:cstheme="majorHAnsi"/>
          <w:sz w:val="22"/>
          <w:szCs w:val="22"/>
        </w:rPr>
        <w:t>non</w:t>
      </w:r>
    </w:p>
    <w:p w14:paraId="26DF0B6A" w14:textId="77777777" w:rsidR="005F4F30" w:rsidRPr="00B13DCF"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p>
    <w:p w14:paraId="55C59FC6" w14:textId="77777777" w:rsidR="005F4F30" w:rsidRPr="00B13DCF"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r w:rsidRPr="00B13DCF">
        <w:rPr>
          <w:rFonts w:asciiTheme="majorHAnsi" w:hAnsiTheme="majorHAnsi" w:cstheme="majorHAnsi"/>
          <w:sz w:val="22"/>
          <w:szCs w:val="22"/>
        </w:rPr>
        <w:t xml:space="preserve">-Nous acceptons que notre jeune fasse l’échange avec une personne </w:t>
      </w:r>
      <w:r w:rsidRPr="00B13DCF">
        <w:rPr>
          <w:rFonts w:asciiTheme="majorHAnsi" w:hAnsiTheme="majorHAnsi" w:cstheme="majorHAnsi"/>
          <w:b/>
          <w:sz w:val="22"/>
          <w:szCs w:val="22"/>
          <w:u w:val="single"/>
        </w:rPr>
        <w:t>de l’autre sexe </w:t>
      </w:r>
      <w:r w:rsidRPr="00B13DCF">
        <w:rPr>
          <w:rFonts w:asciiTheme="majorHAnsi" w:hAnsiTheme="majorHAnsi" w:cstheme="majorHAnsi"/>
          <w:sz w:val="22"/>
          <w:szCs w:val="22"/>
        </w:rPr>
        <w:t xml:space="preserve">:           </w:t>
      </w:r>
    </w:p>
    <w:p w14:paraId="198F4699" w14:textId="7D12E77B" w:rsidR="005F4F30" w:rsidRPr="00B13DCF" w:rsidRDefault="0068177A"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663360" behindDoc="0" locked="0" layoutInCell="1" allowOverlap="1" wp14:anchorId="201A4A8E" wp14:editId="132F3BC0">
                <wp:simplePos x="0" y="0"/>
                <wp:positionH relativeFrom="column">
                  <wp:posOffset>1584960</wp:posOffset>
                </wp:positionH>
                <wp:positionV relativeFrom="paragraph">
                  <wp:posOffset>59055</wp:posOffset>
                </wp:positionV>
                <wp:extent cx="133350" cy="95250"/>
                <wp:effectExtent l="57150" t="19050" r="76200" b="95250"/>
                <wp:wrapNone/>
                <wp:docPr id="598427796" name="Rectangle 3"/>
                <wp:cNvGraphicFramePr/>
                <a:graphic xmlns:a="http://schemas.openxmlformats.org/drawingml/2006/main">
                  <a:graphicData uri="http://schemas.microsoft.com/office/word/2010/wordprocessingShape">
                    <wps:wsp>
                      <wps:cNvSpPr/>
                      <wps:spPr>
                        <a:xfrm>
                          <a:off x="0" y="0"/>
                          <a:ext cx="133350" cy="9525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2950A0" id="Rectangle 3" o:spid="_x0000_s1026" style="position:absolute;margin-left:124.8pt;margin-top:4.65pt;width:10.5pt;height: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" filled="f" strokecolor="black [3213]">
                <v:shadow on="t" color="black" opacity="22937f" origin=",.5" offset="0,.63889mm"/>
              </v:rect>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1665408" behindDoc="0" locked="0" layoutInCell="1" allowOverlap="1" wp14:anchorId="61680CD6" wp14:editId="347CE2FD">
                <wp:simplePos x="0" y="0"/>
                <wp:positionH relativeFrom="column">
                  <wp:posOffset>195802</wp:posOffset>
                </wp:positionH>
                <wp:positionV relativeFrom="paragraph">
                  <wp:posOffset>59573</wp:posOffset>
                </wp:positionV>
                <wp:extent cx="133350" cy="95250"/>
                <wp:effectExtent l="57150" t="19050" r="76200" b="95250"/>
                <wp:wrapNone/>
                <wp:docPr id="1890728902" name="Rectangle 3"/>
                <wp:cNvGraphicFramePr/>
                <a:graphic xmlns:a="http://schemas.openxmlformats.org/drawingml/2006/main">
                  <a:graphicData uri="http://schemas.microsoft.com/office/word/2010/wordprocessingShape">
                    <wps:wsp>
                      <wps:cNvSpPr/>
                      <wps:spPr>
                        <a:xfrm>
                          <a:off x="0" y="0"/>
                          <a:ext cx="133350" cy="9525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3399D1" id="Rectangle 3" o:spid="_x0000_s1026" style="position:absolute;margin-left:15.4pt;margin-top:4.7pt;width:10.5pt;height: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" filled="f" strokecolor="black [3213]">
                <v:shadow on="t" color="black" opacity="22937f" origin=",.5" offset="0,.63889mm"/>
              </v:rect>
            </w:pict>
          </mc:Fallback>
        </mc:AlternateContent>
      </w:r>
      <w:r w:rsidR="005F4F30" w:rsidRPr="00B13DCF">
        <w:rPr>
          <w:rFonts w:asciiTheme="majorHAnsi" w:hAnsiTheme="majorHAnsi" w:cstheme="majorHAnsi"/>
          <w:sz w:val="22"/>
          <w:szCs w:val="22"/>
        </w:rPr>
        <w:t xml:space="preserve">       </w:t>
      </w:r>
      <w:r>
        <w:rPr>
          <w:rFonts w:asciiTheme="majorHAnsi" w:eastAsia="Wingdings" w:hAnsiTheme="majorHAnsi" w:cstheme="majorHAnsi"/>
          <w:sz w:val="22"/>
          <w:szCs w:val="22"/>
        </w:rPr>
        <w:t xml:space="preserve">    </w:t>
      </w:r>
      <w:r w:rsidR="005F4F30" w:rsidRPr="00B13DCF">
        <w:rPr>
          <w:rFonts w:asciiTheme="majorHAnsi" w:hAnsiTheme="majorHAnsi" w:cstheme="majorHAnsi"/>
          <w:sz w:val="22"/>
          <w:szCs w:val="22"/>
        </w:rPr>
        <w:t xml:space="preserve">  </w:t>
      </w:r>
      <w:proofErr w:type="gramStart"/>
      <w:r w:rsidR="005F4F30" w:rsidRPr="00B13DCF">
        <w:rPr>
          <w:rFonts w:asciiTheme="majorHAnsi" w:hAnsiTheme="majorHAnsi" w:cstheme="majorHAnsi"/>
          <w:sz w:val="22"/>
          <w:szCs w:val="22"/>
        </w:rPr>
        <w:t>oui</w:t>
      </w:r>
      <w:proofErr w:type="gramEnd"/>
      <w:r w:rsidR="005F4F30" w:rsidRPr="00B13DCF">
        <w:rPr>
          <w:rFonts w:asciiTheme="majorHAnsi" w:hAnsiTheme="majorHAnsi" w:cstheme="majorHAnsi"/>
          <w:sz w:val="22"/>
          <w:szCs w:val="22"/>
        </w:rPr>
        <w:t xml:space="preserve">           </w:t>
      </w:r>
      <w:r>
        <w:rPr>
          <w:rFonts w:asciiTheme="majorHAnsi" w:hAnsiTheme="majorHAnsi" w:cstheme="majorHAnsi"/>
          <w:sz w:val="22"/>
          <w:szCs w:val="22"/>
        </w:rPr>
        <w:tab/>
      </w:r>
      <w:r>
        <w:rPr>
          <w:rFonts w:asciiTheme="majorHAnsi" w:hAnsiTheme="majorHAnsi" w:cstheme="majorHAnsi"/>
          <w:sz w:val="22"/>
          <w:szCs w:val="22"/>
        </w:rPr>
        <w:tab/>
      </w:r>
      <w:r w:rsidR="005F4F30" w:rsidRPr="00B13DCF">
        <w:rPr>
          <w:rFonts w:asciiTheme="majorHAnsi" w:hAnsiTheme="majorHAnsi" w:cstheme="majorHAnsi"/>
          <w:sz w:val="22"/>
          <w:szCs w:val="22"/>
        </w:rPr>
        <w:t xml:space="preserve"> non </w:t>
      </w:r>
    </w:p>
    <w:p w14:paraId="289422FE" w14:textId="77777777" w:rsidR="005F4F30" w:rsidRPr="00B13DCF"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p>
    <w:p w14:paraId="560F21B8" w14:textId="77777777" w:rsidR="005F4F30" w:rsidRPr="00B13DCF"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b/>
          <w:sz w:val="22"/>
          <w:szCs w:val="22"/>
        </w:rPr>
      </w:pPr>
      <w:r w:rsidRPr="00B13DCF">
        <w:rPr>
          <w:rFonts w:asciiTheme="majorHAnsi" w:hAnsiTheme="majorHAnsi" w:cstheme="majorHAnsi"/>
          <w:sz w:val="22"/>
          <w:szCs w:val="22"/>
        </w:rPr>
        <w:t>-</w:t>
      </w:r>
      <w:r w:rsidRPr="00B13DCF">
        <w:rPr>
          <w:rFonts w:asciiTheme="majorHAnsi" w:hAnsiTheme="majorHAnsi" w:cstheme="majorHAnsi"/>
          <w:b/>
          <w:sz w:val="22"/>
          <w:szCs w:val="22"/>
          <w:u w:val="single"/>
        </w:rPr>
        <w:t>Jours d’accueil</w:t>
      </w:r>
      <w:r w:rsidRPr="00B13DCF">
        <w:rPr>
          <w:rFonts w:asciiTheme="majorHAnsi" w:hAnsiTheme="majorHAnsi" w:cstheme="majorHAnsi"/>
          <w:b/>
          <w:sz w:val="22"/>
          <w:szCs w:val="22"/>
        </w:rPr>
        <w:t xml:space="preserve"> à notre domicile</w:t>
      </w:r>
    </w:p>
    <w:p w14:paraId="1D8D7992" w14:textId="77777777" w:rsidR="005F4F30" w:rsidRPr="00B13DCF" w:rsidRDefault="005F4F30" w:rsidP="005F4F30">
      <w:pPr>
        <w:pStyle w:val="Paragraphedeliste"/>
        <w:numPr>
          <w:ilvl w:val="0"/>
          <w:numId w:val="22"/>
        </w:num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r w:rsidRPr="00B13DCF">
        <w:rPr>
          <w:rFonts w:asciiTheme="majorHAnsi" w:hAnsiTheme="majorHAnsi" w:cstheme="majorHAnsi"/>
          <w:sz w:val="22"/>
          <w:szCs w:val="22"/>
        </w:rPr>
        <w:t>Pas de préférence</w:t>
      </w:r>
    </w:p>
    <w:p w14:paraId="577D94D4" w14:textId="108103A4" w:rsidR="005F4F30" w:rsidRPr="00B13DCF" w:rsidRDefault="005F4F30" w:rsidP="7176D7A8">
      <w:pPr>
        <w:pStyle w:val="Paragraphedeliste"/>
        <w:numPr>
          <w:ilvl w:val="0"/>
          <w:numId w:val="22"/>
        </w:numPr>
        <w:pBdr>
          <w:top w:val="single" w:sz="4" w:space="1" w:color="auto"/>
          <w:left w:val="single" w:sz="4" w:space="1" w:color="auto"/>
          <w:bottom w:val="single" w:sz="4" w:space="1" w:color="auto"/>
          <w:right w:val="single" w:sz="4" w:space="1" w:color="auto"/>
        </w:pBdr>
        <w:rPr>
          <w:rFonts w:asciiTheme="majorHAnsi" w:hAnsiTheme="majorHAnsi" w:cstheme="majorBidi"/>
          <w:sz w:val="22"/>
          <w:szCs w:val="22"/>
        </w:rPr>
      </w:pPr>
      <w:r w:rsidRPr="7176D7A8">
        <w:rPr>
          <w:rFonts w:asciiTheme="majorHAnsi" w:hAnsiTheme="majorHAnsi" w:cstheme="majorBidi"/>
          <w:sz w:val="22"/>
          <w:szCs w:val="22"/>
        </w:rPr>
        <w:t>Début de la semaine</w:t>
      </w:r>
      <w:r w:rsidR="09C362E0" w:rsidRPr="7176D7A8">
        <w:rPr>
          <w:rFonts w:asciiTheme="majorHAnsi" w:hAnsiTheme="majorHAnsi" w:cstheme="majorBidi"/>
          <w:sz w:val="22"/>
          <w:szCs w:val="22"/>
        </w:rPr>
        <w:t xml:space="preserve"> </w:t>
      </w:r>
      <w:r w:rsidR="66A2A435" w:rsidRPr="7176D7A8">
        <w:rPr>
          <w:rFonts w:asciiTheme="majorHAnsi" w:hAnsiTheme="majorHAnsi" w:cstheme="majorBidi"/>
          <w:sz w:val="22"/>
          <w:szCs w:val="22"/>
        </w:rPr>
        <w:t xml:space="preserve">: </w:t>
      </w:r>
      <w:r w:rsidR="003151DD" w:rsidRPr="7176D7A8">
        <w:rPr>
          <w:rFonts w:asciiTheme="majorHAnsi" w:hAnsiTheme="majorHAnsi" w:cstheme="majorBidi"/>
          <w:sz w:val="22"/>
          <w:szCs w:val="22"/>
        </w:rPr>
        <w:t xml:space="preserve">week-end </w:t>
      </w:r>
      <w:r w:rsidR="00CB888B" w:rsidRPr="7176D7A8">
        <w:rPr>
          <w:rFonts w:asciiTheme="majorHAnsi" w:hAnsiTheme="majorHAnsi" w:cstheme="majorBidi"/>
          <w:sz w:val="22"/>
          <w:szCs w:val="22"/>
        </w:rPr>
        <w:t>(</w:t>
      </w:r>
      <w:r w:rsidR="003151DD" w:rsidRPr="7176D7A8">
        <w:rPr>
          <w:rFonts w:asciiTheme="majorHAnsi" w:hAnsiTheme="majorHAnsi" w:cstheme="majorBidi"/>
          <w:sz w:val="22"/>
          <w:szCs w:val="22"/>
        </w:rPr>
        <w:t>si possible</w:t>
      </w:r>
      <w:r w:rsidR="1120C713" w:rsidRPr="7176D7A8">
        <w:rPr>
          <w:rFonts w:asciiTheme="majorHAnsi" w:hAnsiTheme="majorHAnsi" w:cstheme="majorBidi"/>
          <w:sz w:val="22"/>
          <w:szCs w:val="22"/>
        </w:rPr>
        <w:t>)</w:t>
      </w:r>
      <w:r w:rsidRPr="7176D7A8">
        <w:rPr>
          <w:rFonts w:asciiTheme="majorHAnsi" w:hAnsiTheme="majorHAnsi" w:cstheme="majorBidi"/>
          <w:sz w:val="22"/>
          <w:szCs w:val="22"/>
        </w:rPr>
        <w:t xml:space="preserve"> et lundi-mardi-mercredi matin</w:t>
      </w:r>
      <w:r w:rsidR="6B22AE20" w:rsidRPr="7176D7A8">
        <w:rPr>
          <w:rFonts w:asciiTheme="majorHAnsi" w:hAnsiTheme="majorHAnsi" w:cstheme="majorBidi"/>
          <w:sz w:val="22"/>
          <w:szCs w:val="22"/>
        </w:rPr>
        <w:t xml:space="preserve"> </w:t>
      </w:r>
      <w:r w:rsidR="338439C0" w:rsidRPr="7176D7A8">
        <w:rPr>
          <w:rFonts w:asciiTheme="majorHAnsi" w:hAnsiTheme="majorHAnsi" w:cstheme="majorBidi"/>
          <w:sz w:val="22"/>
          <w:szCs w:val="22"/>
        </w:rPr>
        <w:t>:</w:t>
      </w:r>
      <w:r w:rsidRPr="7176D7A8">
        <w:rPr>
          <w:rFonts w:asciiTheme="majorHAnsi" w:hAnsiTheme="majorHAnsi" w:cstheme="majorBidi"/>
          <w:sz w:val="22"/>
          <w:szCs w:val="22"/>
        </w:rPr>
        <w:t xml:space="preserve"> </w:t>
      </w:r>
      <w:r w:rsidR="0068177A">
        <w:rPr>
          <w:rFonts w:asciiTheme="majorHAnsi" w:hAnsiTheme="majorHAnsi" w:cstheme="majorBidi"/>
          <w:sz w:val="22"/>
          <w:szCs w:val="22"/>
        </w:rPr>
        <w:t>7</w:t>
      </w:r>
      <w:r w:rsidRPr="7176D7A8">
        <w:rPr>
          <w:rFonts w:asciiTheme="majorHAnsi" w:hAnsiTheme="majorHAnsi" w:cstheme="majorBidi"/>
          <w:sz w:val="22"/>
          <w:szCs w:val="22"/>
        </w:rPr>
        <w:t>-</w:t>
      </w:r>
      <w:r w:rsidR="0068177A">
        <w:rPr>
          <w:rFonts w:asciiTheme="majorHAnsi" w:hAnsiTheme="majorHAnsi" w:cstheme="majorBidi"/>
          <w:sz w:val="22"/>
          <w:szCs w:val="22"/>
        </w:rPr>
        <w:t>11</w:t>
      </w:r>
      <w:r w:rsidRPr="7176D7A8">
        <w:rPr>
          <w:rFonts w:asciiTheme="majorHAnsi" w:hAnsiTheme="majorHAnsi" w:cstheme="majorBidi"/>
          <w:sz w:val="22"/>
          <w:szCs w:val="22"/>
        </w:rPr>
        <w:t xml:space="preserve"> mars 202</w:t>
      </w:r>
      <w:r w:rsidR="0068177A">
        <w:rPr>
          <w:rFonts w:asciiTheme="majorHAnsi" w:hAnsiTheme="majorHAnsi" w:cstheme="majorBidi"/>
          <w:sz w:val="22"/>
          <w:szCs w:val="22"/>
        </w:rPr>
        <w:t>6</w:t>
      </w:r>
    </w:p>
    <w:p w14:paraId="07C36B1A" w14:textId="71445527" w:rsidR="005F4F30" w:rsidRPr="00B13DCF" w:rsidRDefault="005F4F30" w:rsidP="7176D7A8">
      <w:pPr>
        <w:pStyle w:val="Paragraphedeliste"/>
        <w:numPr>
          <w:ilvl w:val="0"/>
          <w:numId w:val="22"/>
        </w:numPr>
        <w:pBdr>
          <w:top w:val="single" w:sz="4" w:space="1" w:color="auto"/>
          <w:left w:val="single" w:sz="4" w:space="1" w:color="auto"/>
          <w:bottom w:val="single" w:sz="4" w:space="1" w:color="auto"/>
          <w:right w:val="single" w:sz="4" w:space="1" w:color="auto"/>
        </w:pBdr>
        <w:rPr>
          <w:rFonts w:asciiTheme="majorHAnsi" w:hAnsiTheme="majorHAnsi" w:cstheme="majorBidi"/>
          <w:sz w:val="22"/>
          <w:szCs w:val="22"/>
        </w:rPr>
      </w:pPr>
      <w:r w:rsidRPr="7176D7A8">
        <w:rPr>
          <w:rFonts w:asciiTheme="majorHAnsi" w:hAnsiTheme="majorHAnsi" w:cstheme="majorBidi"/>
          <w:sz w:val="22"/>
          <w:szCs w:val="22"/>
        </w:rPr>
        <w:t>Fin de la semaine</w:t>
      </w:r>
      <w:r w:rsidR="3B31B5E9" w:rsidRPr="7176D7A8">
        <w:rPr>
          <w:rFonts w:asciiTheme="majorHAnsi" w:hAnsiTheme="majorHAnsi" w:cstheme="majorBidi"/>
          <w:sz w:val="22"/>
          <w:szCs w:val="22"/>
        </w:rPr>
        <w:t xml:space="preserve"> : </w:t>
      </w:r>
      <w:r w:rsidRPr="7176D7A8">
        <w:rPr>
          <w:rFonts w:asciiTheme="majorHAnsi" w:hAnsiTheme="majorHAnsi" w:cstheme="majorBidi"/>
          <w:sz w:val="22"/>
          <w:szCs w:val="22"/>
        </w:rPr>
        <w:t xml:space="preserve">mercredi après-midi – jeudi – vendredi – week-end </w:t>
      </w:r>
      <w:r w:rsidR="047E8821" w:rsidRPr="7176D7A8">
        <w:rPr>
          <w:rFonts w:asciiTheme="majorHAnsi" w:hAnsiTheme="majorHAnsi" w:cstheme="majorBidi"/>
          <w:sz w:val="22"/>
          <w:szCs w:val="22"/>
        </w:rPr>
        <w:t>(</w:t>
      </w:r>
      <w:r w:rsidRPr="7176D7A8">
        <w:rPr>
          <w:rFonts w:asciiTheme="majorHAnsi" w:hAnsiTheme="majorHAnsi" w:cstheme="majorBidi"/>
          <w:sz w:val="22"/>
          <w:szCs w:val="22"/>
        </w:rPr>
        <w:t>si possible</w:t>
      </w:r>
      <w:r w:rsidR="26B5B1A9" w:rsidRPr="7176D7A8">
        <w:rPr>
          <w:rFonts w:asciiTheme="majorHAnsi" w:hAnsiTheme="majorHAnsi" w:cstheme="majorBidi"/>
          <w:sz w:val="22"/>
          <w:szCs w:val="22"/>
        </w:rPr>
        <w:t>)</w:t>
      </w:r>
      <w:r w:rsidR="695EB05F" w:rsidRPr="7176D7A8">
        <w:rPr>
          <w:rFonts w:asciiTheme="majorHAnsi" w:hAnsiTheme="majorHAnsi" w:cstheme="majorBidi"/>
          <w:sz w:val="22"/>
          <w:szCs w:val="22"/>
        </w:rPr>
        <w:t xml:space="preserve"> :</w:t>
      </w:r>
      <w:r w:rsidRPr="7176D7A8">
        <w:rPr>
          <w:rFonts w:asciiTheme="majorHAnsi" w:hAnsiTheme="majorHAnsi" w:cstheme="majorBidi"/>
          <w:sz w:val="22"/>
          <w:szCs w:val="22"/>
        </w:rPr>
        <w:t xml:space="preserve"> </w:t>
      </w:r>
      <w:r w:rsidR="0068177A">
        <w:rPr>
          <w:rFonts w:asciiTheme="majorHAnsi" w:hAnsiTheme="majorHAnsi" w:cstheme="majorBidi"/>
          <w:sz w:val="22"/>
          <w:szCs w:val="22"/>
        </w:rPr>
        <w:t>11</w:t>
      </w:r>
      <w:r w:rsidRPr="7176D7A8">
        <w:rPr>
          <w:rFonts w:asciiTheme="majorHAnsi" w:hAnsiTheme="majorHAnsi" w:cstheme="majorBidi"/>
          <w:sz w:val="22"/>
          <w:szCs w:val="22"/>
        </w:rPr>
        <w:t>-</w:t>
      </w:r>
      <w:r w:rsidR="0068177A">
        <w:rPr>
          <w:rFonts w:asciiTheme="majorHAnsi" w:hAnsiTheme="majorHAnsi" w:cstheme="majorBidi"/>
          <w:sz w:val="22"/>
          <w:szCs w:val="22"/>
        </w:rPr>
        <w:t>15</w:t>
      </w:r>
      <w:r w:rsidR="6DFADA1D" w:rsidRPr="7176D7A8">
        <w:rPr>
          <w:rFonts w:asciiTheme="majorHAnsi" w:hAnsiTheme="majorHAnsi" w:cstheme="majorBidi"/>
          <w:sz w:val="22"/>
          <w:szCs w:val="22"/>
        </w:rPr>
        <w:t xml:space="preserve"> mars</w:t>
      </w:r>
      <w:r w:rsidRPr="7176D7A8">
        <w:rPr>
          <w:rFonts w:asciiTheme="majorHAnsi" w:hAnsiTheme="majorHAnsi" w:cstheme="majorBidi"/>
          <w:sz w:val="22"/>
          <w:szCs w:val="22"/>
        </w:rPr>
        <w:t xml:space="preserve"> 202</w:t>
      </w:r>
      <w:r w:rsidR="0068177A">
        <w:rPr>
          <w:rFonts w:asciiTheme="majorHAnsi" w:hAnsiTheme="majorHAnsi" w:cstheme="majorBidi"/>
          <w:sz w:val="22"/>
          <w:szCs w:val="22"/>
        </w:rPr>
        <w:t>6</w:t>
      </w:r>
    </w:p>
    <w:p w14:paraId="6EF06F01" w14:textId="77777777" w:rsidR="005F4F30" w:rsidRPr="00B13DCF"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p>
    <w:p w14:paraId="18DF59CC" w14:textId="77777777" w:rsidR="005F4F30" w:rsidRPr="001B49A8"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u w:val="single"/>
        </w:rPr>
      </w:pPr>
      <w:r w:rsidRPr="00B13DCF">
        <w:rPr>
          <w:rFonts w:asciiTheme="majorHAnsi" w:hAnsiTheme="majorHAnsi" w:cstheme="majorHAnsi"/>
          <w:sz w:val="22"/>
          <w:szCs w:val="22"/>
          <w:u w:val="single"/>
        </w:rPr>
        <w:t>Remarques</w:t>
      </w:r>
      <w:r w:rsidRPr="00B13DCF">
        <w:rPr>
          <w:rFonts w:asciiTheme="majorHAnsi" w:hAnsiTheme="majorHAnsi" w:cstheme="majorHAnsi"/>
          <w:sz w:val="22"/>
          <w:szCs w:val="22"/>
        </w:rPr>
        <w:t> :</w:t>
      </w:r>
    </w:p>
    <w:p w14:paraId="4B84B842" w14:textId="77777777" w:rsidR="005F4F30" w:rsidRPr="001B49A8"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r w:rsidRPr="001B49A8">
        <w:rPr>
          <w:rFonts w:asciiTheme="majorHAnsi" w:hAnsiTheme="majorHAnsi" w:cstheme="majorHAnsi"/>
          <w:sz w:val="22"/>
          <w:szCs w:val="22"/>
        </w:rPr>
        <w:t>__________________________________________________________________________________</w:t>
      </w:r>
    </w:p>
    <w:p w14:paraId="3D9D8AF4" w14:textId="77777777" w:rsidR="005F4F30" w:rsidRPr="001B49A8"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r w:rsidRPr="001B49A8">
        <w:rPr>
          <w:rFonts w:asciiTheme="majorHAnsi" w:hAnsiTheme="majorHAnsi" w:cstheme="majorHAnsi"/>
          <w:sz w:val="22"/>
          <w:szCs w:val="22"/>
        </w:rPr>
        <w:t>__________________________________________________________________________________</w:t>
      </w:r>
    </w:p>
    <w:p w14:paraId="743780D3" w14:textId="19C7F7F4" w:rsidR="005F4F30" w:rsidRPr="00CA65A1" w:rsidRDefault="005F4F30" w:rsidP="005F4F30">
      <w:pPr>
        <w:pBdr>
          <w:top w:val="single" w:sz="4" w:space="1" w:color="auto"/>
          <w:left w:val="single" w:sz="4" w:space="1" w:color="auto"/>
          <w:bottom w:val="single" w:sz="4" w:space="1" w:color="auto"/>
          <w:right w:val="single" w:sz="4" w:space="1" w:color="auto"/>
        </w:pBdr>
        <w:spacing w:line="360" w:lineRule="auto"/>
        <w:rPr>
          <w:rFonts w:asciiTheme="majorHAnsi" w:hAnsiTheme="majorHAnsi" w:cstheme="majorHAnsi"/>
          <w:sz w:val="22"/>
          <w:szCs w:val="22"/>
        </w:rPr>
      </w:pPr>
      <w:r w:rsidRPr="001B49A8">
        <w:rPr>
          <w:rFonts w:asciiTheme="majorHAnsi" w:hAnsiTheme="majorHAnsi" w:cstheme="majorHAnsi"/>
          <w:sz w:val="22"/>
          <w:szCs w:val="22"/>
        </w:rPr>
        <w:t>__________________________________________________________________________________</w:t>
      </w:r>
    </w:p>
    <w:p w14:paraId="10560349" w14:textId="19C7F7F4" w:rsidR="005F4F30" w:rsidRPr="00F91143"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u w:val="single"/>
        </w:rPr>
      </w:pPr>
      <w:r w:rsidRPr="00F91143">
        <w:rPr>
          <w:rFonts w:asciiTheme="majorHAnsi" w:hAnsiTheme="majorHAnsi" w:cstheme="majorHAnsi"/>
          <w:sz w:val="22"/>
          <w:szCs w:val="22"/>
          <w:u w:val="single"/>
        </w:rPr>
        <w:t>Déclaration des parents et de l’élève</w:t>
      </w:r>
      <w:r w:rsidRPr="00F721DC">
        <w:rPr>
          <w:rFonts w:asciiTheme="majorHAnsi" w:hAnsiTheme="majorHAnsi" w:cstheme="majorHAnsi"/>
          <w:sz w:val="22"/>
          <w:szCs w:val="22"/>
        </w:rPr>
        <w:t xml:space="preserve"> :</w:t>
      </w:r>
    </w:p>
    <w:p w14:paraId="4EC8B8E6" w14:textId="77777777" w:rsidR="005F4F30" w:rsidRPr="00F91143"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r w:rsidRPr="00F91143">
        <w:rPr>
          <w:rFonts w:asciiTheme="majorHAnsi" w:hAnsiTheme="majorHAnsi" w:cstheme="majorHAnsi"/>
          <w:sz w:val="22"/>
          <w:szCs w:val="22"/>
        </w:rPr>
        <w:t>Nous avons pris connaissance de l’organisation du projet d’échange linguistique.</w:t>
      </w:r>
    </w:p>
    <w:p w14:paraId="056A1DEF" w14:textId="64227512" w:rsidR="005F4F30" w:rsidRPr="00F91143"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r w:rsidRPr="00F91143">
        <w:rPr>
          <w:rFonts w:asciiTheme="majorHAnsi" w:hAnsiTheme="majorHAnsi" w:cstheme="majorHAnsi"/>
          <w:sz w:val="22"/>
          <w:szCs w:val="22"/>
        </w:rPr>
        <w:t>En participant à l’échange, l’élève s’engage à se conformer aux instructions de ses représentants (responsables des échang</w:t>
      </w:r>
      <w:r w:rsidR="003151DD">
        <w:rPr>
          <w:rFonts w:asciiTheme="majorHAnsi" w:hAnsiTheme="majorHAnsi" w:cstheme="majorHAnsi"/>
          <w:sz w:val="22"/>
          <w:szCs w:val="22"/>
        </w:rPr>
        <w:t>es et enseignants), de la direction d</w:t>
      </w:r>
      <w:r w:rsidRPr="00F91143">
        <w:rPr>
          <w:rFonts w:asciiTheme="majorHAnsi" w:hAnsiTheme="majorHAnsi" w:cstheme="majorHAnsi"/>
          <w:sz w:val="22"/>
          <w:szCs w:val="22"/>
        </w:rPr>
        <w:t>’école et particulièrement à celles de la famille d’accueil.</w:t>
      </w:r>
    </w:p>
    <w:p w14:paraId="530B0D26" w14:textId="77777777" w:rsidR="005F4F30" w:rsidRPr="00F91143"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p>
    <w:p w14:paraId="6A0454E7" w14:textId="0AAF5A62" w:rsidR="005F4F30" w:rsidRDefault="005F4F30" w:rsidP="7176D7A8">
      <w:pPr>
        <w:pBdr>
          <w:top w:val="single" w:sz="4" w:space="1" w:color="auto"/>
          <w:left w:val="single" w:sz="4" w:space="1" w:color="auto"/>
          <w:bottom w:val="single" w:sz="4" w:space="1" w:color="auto"/>
          <w:right w:val="single" w:sz="4" w:space="1" w:color="auto"/>
        </w:pBdr>
        <w:jc w:val="both"/>
        <w:rPr>
          <w:rFonts w:asciiTheme="majorHAnsi" w:hAnsiTheme="majorHAnsi" w:cstheme="majorBidi"/>
          <w:sz w:val="22"/>
          <w:szCs w:val="22"/>
        </w:rPr>
      </w:pPr>
      <w:r w:rsidRPr="7176D7A8">
        <w:rPr>
          <w:rFonts w:asciiTheme="majorHAnsi" w:hAnsiTheme="majorHAnsi" w:cstheme="majorBidi"/>
          <w:sz w:val="22"/>
          <w:szCs w:val="22"/>
        </w:rPr>
        <w:t xml:space="preserve">Le non-respect des règles de discipline peut entraîner le renvoi ou l’annulation du séjour. La </w:t>
      </w:r>
      <w:r w:rsidR="003151DD" w:rsidRPr="7176D7A8">
        <w:rPr>
          <w:rFonts w:asciiTheme="majorHAnsi" w:hAnsiTheme="majorHAnsi" w:cstheme="majorBidi"/>
          <w:sz w:val="22"/>
          <w:szCs w:val="22"/>
        </w:rPr>
        <w:t>décision en incombe à la direction de l’école</w:t>
      </w:r>
      <w:r w:rsidRPr="7176D7A8">
        <w:rPr>
          <w:rFonts w:asciiTheme="majorHAnsi" w:hAnsiTheme="majorHAnsi" w:cstheme="majorBidi"/>
          <w:sz w:val="22"/>
          <w:szCs w:val="22"/>
        </w:rPr>
        <w:t xml:space="preserve"> et/ou aux responsables des échanges.</w:t>
      </w:r>
    </w:p>
    <w:p w14:paraId="433A038D" w14:textId="77777777" w:rsidR="005F4F30"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p>
    <w:p w14:paraId="23A705B3" w14:textId="77777777" w:rsidR="005F4F30" w:rsidRPr="00CA65A1" w:rsidRDefault="005F4F30" w:rsidP="005F4F30">
      <w:pPr>
        <w:pBdr>
          <w:top w:val="single" w:sz="4" w:space="1" w:color="auto"/>
          <w:left w:val="single" w:sz="4" w:space="1" w:color="auto"/>
          <w:bottom w:val="single" w:sz="4" w:space="1" w:color="auto"/>
          <w:right w:val="single" w:sz="4" w:space="1" w:color="auto"/>
        </w:pBdr>
        <w:jc w:val="both"/>
        <w:rPr>
          <w:rFonts w:asciiTheme="majorHAnsi" w:hAnsiTheme="majorHAnsi" w:cstheme="majorHAnsi"/>
          <w:sz w:val="22"/>
          <w:szCs w:val="22"/>
          <w:lang w:val="fr-CH" w:eastAsia="fr-CH"/>
        </w:rPr>
      </w:pPr>
      <w:r w:rsidRPr="00CA65A1">
        <w:rPr>
          <w:rFonts w:asciiTheme="majorHAnsi" w:hAnsiTheme="majorHAnsi" w:cstheme="majorHAnsi"/>
          <w:b/>
          <w:sz w:val="22"/>
          <w:szCs w:val="22"/>
          <w:lang w:val="fr-CH" w:eastAsia="fr-CH"/>
        </w:rPr>
        <w:t>Nous acceptons</w:t>
      </w:r>
      <w:r w:rsidRPr="00CA65A1">
        <w:rPr>
          <w:rFonts w:asciiTheme="majorHAnsi" w:hAnsiTheme="majorHAnsi" w:cstheme="majorHAnsi"/>
          <w:sz w:val="22"/>
          <w:szCs w:val="22"/>
          <w:lang w:val="fr-CH" w:eastAsia="fr-CH"/>
        </w:rPr>
        <w:t xml:space="preserve"> que les responsables des échanges prennent des photos ou vidéos de notre enfant durant le cadre d’activités scolaires liées à ce projet d’échange. Photos et films sont ensuite éventuellement visibles sur le site internet de l’école, dans une présentation PowerPoint sur l’échange, dans une exposition ou dans un article de journal. </w:t>
      </w:r>
    </w:p>
    <w:p w14:paraId="599276D2" w14:textId="77777777" w:rsidR="005F4F30" w:rsidRPr="00CA65A1" w:rsidRDefault="005F4F30" w:rsidP="005F4F30">
      <w:pPr>
        <w:pBdr>
          <w:top w:val="single" w:sz="4" w:space="1" w:color="auto"/>
          <w:left w:val="single" w:sz="4" w:space="1" w:color="auto"/>
          <w:bottom w:val="single" w:sz="4" w:space="1" w:color="auto"/>
          <w:right w:val="single" w:sz="4" w:space="1" w:color="auto"/>
        </w:pBdr>
        <w:jc w:val="both"/>
        <w:rPr>
          <w:rFonts w:asciiTheme="majorHAnsi" w:hAnsiTheme="majorHAnsi" w:cstheme="majorHAnsi"/>
          <w:sz w:val="22"/>
          <w:szCs w:val="22"/>
          <w:lang w:val="fr-CH" w:eastAsia="fr-CH"/>
        </w:rPr>
      </w:pPr>
      <w:r w:rsidRPr="00CA65A1">
        <w:rPr>
          <w:rFonts w:asciiTheme="majorHAnsi" w:hAnsiTheme="majorHAnsi" w:cstheme="majorHAnsi"/>
          <w:sz w:val="22"/>
          <w:szCs w:val="22"/>
          <w:lang w:val="fr-CH" w:eastAsia="fr-CH"/>
        </w:rPr>
        <w:t xml:space="preserve">Nous vous rendons attentifs au fait que ces images/films seront uniquement utilisés dans le cadre scolaire et non pas commercial. Le nom et le prénom de votre enfant ne seront pas publiés. </w:t>
      </w:r>
    </w:p>
    <w:p w14:paraId="62E54B7A" w14:textId="6043414F" w:rsidR="005F4F30" w:rsidRPr="00CA65A1" w:rsidRDefault="0068177A" w:rsidP="005F4F30">
      <w:pPr>
        <w:pBdr>
          <w:top w:val="single" w:sz="4" w:space="1" w:color="auto"/>
          <w:left w:val="single" w:sz="4" w:space="1" w:color="auto"/>
          <w:bottom w:val="single" w:sz="4" w:space="1" w:color="auto"/>
          <w:right w:val="single" w:sz="4" w:space="1" w:color="auto"/>
        </w:pBdr>
        <w:rPr>
          <w:rFonts w:asciiTheme="majorHAnsi" w:hAnsiTheme="majorHAnsi" w:cstheme="majorHAnsi"/>
          <w:b/>
          <w:sz w:val="22"/>
          <w:szCs w:val="22"/>
          <w:lang w:val="fr-CH"/>
        </w:rPr>
      </w:pPr>
      <w:r>
        <w:rPr>
          <w:rFonts w:asciiTheme="majorHAnsi" w:hAnsiTheme="majorHAnsi" w:cstheme="majorHAnsi"/>
          <w:noProof/>
          <w:sz w:val="22"/>
          <w:szCs w:val="22"/>
        </w:rPr>
        <mc:AlternateContent>
          <mc:Choice Requires="wps">
            <w:drawing>
              <wp:anchor distT="0" distB="0" distL="114300" distR="114300" simplePos="0" relativeHeight="251669504" behindDoc="0" locked="0" layoutInCell="1" allowOverlap="1" wp14:anchorId="552E2724" wp14:editId="30373C3E">
                <wp:simplePos x="0" y="0"/>
                <wp:positionH relativeFrom="column">
                  <wp:posOffset>1374140</wp:posOffset>
                </wp:positionH>
                <wp:positionV relativeFrom="paragraph">
                  <wp:posOffset>77495</wp:posOffset>
                </wp:positionV>
                <wp:extent cx="133350" cy="95250"/>
                <wp:effectExtent l="57150" t="19050" r="76200" b="95250"/>
                <wp:wrapNone/>
                <wp:docPr id="599141602" name="Rectangle 3"/>
                <wp:cNvGraphicFramePr/>
                <a:graphic xmlns:a="http://schemas.openxmlformats.org/drawingml/2006/main">
                  <a:graphicData uri="http://schemas.microsoft.com/office/word/2010/wordprocessingShape">
                    <wps:wsp>
                      <wps:cNvSpPr/>
                      <wps:spPr>
                        <a:xfrm>
                          <a:off x="0" y="0"/>
                          <a:ext cx="133350" cy="9525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23CCA5" id="Rectangle 3" o:spid="_x0000_s1026" style="position:absolute;margin-left:108.2pt;margin-top:6.1pt;width:10.5pt;height: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" filled="f" strokecolor="black [3213]">
                <v:shadow on="t" color="black" opacity="22937f" origin=",.5" offset="0,.63889mm"/>
              </v:rect>
            </w:pict>
          </mc:Fallback>
        </mc:AlternateContent>
      </w:r>
      <w:r>
        <w:rPr>
          <w:rFonts w:asciiTheme="majorHAnsi" w:hAnsiTheme="majorHAnsi" w:cstheme="majorHAnsi"/>
          <w:noProof/>
          <w:sz w:val="22"/>
          <w:szCs w:val="22"/>
        </w:rPr>
        <mc:AlternateContent>
          <mc:Choice Requires="wps">
            <w:drawing>
              <wp:anchor distT="0" distB="0" distL="114300" distR="114300" simplePos="0" relativeHeight="251667456" behindDoc="0" locked="0" layoutInCell="1" allowOverlap="1" wp14:anchorId="1900B168" wp14:editId="37DAB611">
                <wp:simplePos x="0" y="0"/>
                <wp:positionH relativeFrom="column">
                  <wp:posOffset>119752</wp:posOffset>
                </wp:positionH>
                <wp:positionV relativeFrom="paragraph">
                  <wp:posOffset>50909</wp:posOffset>
                </wp:positionV>
                <wp:extent cx="133350" cy="95250"/>
                <wp:effectExtent l="57150" t="19050" r="76200" b="95250"/>
                <wp:wrapNone/>
                <wp:docPr id="551886542" name="Rectangle 3"/>
                <wp:cNvGraphicFramePr/>
                <a:graphic xmlns:a="http://schemas.openxmlformats.org/drawingml/2006/main">
                  <a:graphicData uri="http://schemas.microsoft.com/office/word/2010/wordprocessingShape">
                    <wps:wsp>
                      <wps:cNvSpPr/>
                      <wps:spPr>
                        <a:xfrm>
                          <a:off x="0" y="0"/>
                          <a:ext cx="133350" cy="9525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225EA3" id="Rectangle 3" o:spid="_x0000_s1026" style="position:absolute;margin-left:9.45pt;margin-top:4pt;width:10.5pt;height: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" filled="f" strokecolor="black [3213]">
                <v:shadow on="t" color="black" opacity="22937f" origin=",.5" offset="0,.63889mm"/>
              </v:rect>
            </w:pict>
          </mc:Fallback>
        </mc:AlternateContent>
      </w:r>
      <w:r w:rsidR="005F4F30" w:rsidRPr="00CA65A1">
        <w:rPr>
          <w:rFonts w:asciiTheme="majorHAnsi" w:hAnsiTheme="majorHAnsi" w:cstheme="majorHAnsi"/>
          <w:sz w:val="22"/>
          <w:szCs w:val="22"/>
        </w:rPr>
        <w:t xml:space="preserve">  </w:t>
      </w:r>
      <w:r>
        <w:rPr>
          <w:rFonts w:asciiTheme="majorHAnsi" w:hAnsiTheme="majorHAnsi" w:cstheme="majorHAnsi"/>
          <w:sz w:val="22"/>
          <w:szCs w:val="22"/>
        </w:rPr>
        <w:t xml:space="preserve">       </w:t>
      </w:r>
      <w:proofErr w:type="gramStart"/>
      <w:r w:rsidR="005F4F30" w:rsidRPr="00CA65A1">
        <w:rPr>
          <w:rFonts w:asciiTheme="majorHAnsi" w:hAnsiTheme="majorHAnsi" w:cstheme="majorHAnsi"/>
          <w:sz w:val="22"/>
          <w:szCs w:val="22"/>
        </w:rPr>
        <w:t>oui</w:t>
      </w:r>
      <w:proofErr w:type="gramEnd"/>
      <w:r>
        <w:rPr>
          <w:rFonts w:asciiTheme="majorHAnsi" w:hAnsiTheme="majorHAnsi" w:cstheme="majorHAnsi"/>
          <w:sz w:val="22"/>
          <w:szCs w:val="22"/>
        </w:rPr>
        <w:t xml:space="preserve">        </w:t>
      </w:r>
      <w:r>
        <w:rPr>
          <w:rFonts w:asciiTheme="majorHAnsi" w:hAnsiTheme="majorHAnsi" w:cstheme="majorHAnsi"/>
          <w:sz w:val="22"/>
          <w:szCs w:val="22"/>
        </w:rPr>
        <w:tab/>
      </w:r>
      <w:r>
        <w:rPr>
          <w:rFonts w:asciiTheme="majorHAnsi" w:hAnsiTheme="majorHAnsi" w:cstheme="majorHAnsi"/>
          <w:sz w:val="22"/>
          <w:szCs w:val="22"/>
        </w:rPr>
        <w:tab/>
        <w:t xml:space="preserve">       </w:t>
      </w:r>
      <w:r w:rsidR="005F4F30" w:rsidRPr="00CA65A1">
        <w:rPr>
          <w:rFonts w:asciiTheme="majorHAnsi" w:hAnsiTheme="majorHAnsi" w:cstheme="majorHAnsi"/>
          <w:sz w:val="22"/>
          <w:szCs w:val="22"/>
        </w:rPr>
        <w:t>non</w:t>
      </w:r>
    </w:p>
    <w:p w14:paraId="118D6476" w14:textId="77777777" w:rsidR="005F4F30" w:rsidRPr="00F91143"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rPr>
      </w:pPr>
    </w:p>
    <w:p w14:paraId="7853ADDF" w14:textId="77777777" w:rsidR="005F4F30" w:rsidRPr="00F91143"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r w:rsidRPr="00F91143">
        <w:rPr>
          <w:rFonts w:asciiTheme="majorHAnsi" w:hAnsiTheme="majorHAnsi" w:cstheme="majorHAnsi"/>
          <w:sz w:val="22"/>
          <w:szCs w:val="22"/>
        </w:rPr>
        <w:t>Date : ____________________</w:t>
      </w:r>
      <w:r w:rsidRPr="00F91143">
        <w:rPr>
          <w:rFonts w:asciiTheme="majorHAnsi" w:hAnsiTheme="majorHAnsi" w:cstheme="majorHAnsi"/>
          <w:sz w:val="22"/>
          <w:szCs w:val="22"/>
        </w:rPr>
        <w:tab/>
        <w:t>Signature des parents : ________________________</w:t>
      </w:r>
      <w:r>
        <w:rPr>
          <w:rFonts w:asciiTheme="majorHAnsi" w:hAnsiTheme="majorHAnsi" w:cstheme="majorHAnsi"/>
          <w:sz w:val="22"/>
          <w:szCs w:val="22"/>
        </w:rPr>
        <w:t>_____________</w:t>
      </w:r>
    </w:p>
    <w:p w14:paraId="3D424E41" w14:textId="77777777" w:rsidR="005F4F30" w:rsidRPr="00F91143"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p>
    <w:p w14:paraId="33C0F266" w14:textId="77777777" w:rsidR="005F4F30" w:rsidRPr="00353311" w:rsidRDefault="005F4F30" w:rsidP="005F4F30">
      <w:pPr>
        <w:pBdr>
          <w:top w:val="single" w:sz="4" w:space="1" w:color="auto"/>
          <w:left w:val="single" w:sz="4" w:space="1" w:color="auto"/>
          <w:bottom w:val="single" w:sz="4" w:space="1" w:color="auto"/>
          <w:right w:val="single" w:sz="4" w:space="1" w:color="auto"/>
        </w:pBdr>
        <w:rPr>
          <w:rFonts w:asciiTheme="majorHAnsi" w:hAnsiTheme="majorHAnsi" w:cstheme="majorHAnsi"/>
          <w:sz w:val="22"/>
          <w:szCs w:val="22"/>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F91143">
        <w:rPr>
          <w:rFonts w:asciiTheme="majorHAnsi" w:hAnsiTheme="majorHAnsi" w:cstheme="majorHAnsi"/>
          <w:sz w:val="22"/>
          <w:szCs w:val="22"/>
        </w:rPr>
        <w:t>Signature de l’élève :     ________________________</w:t>
      </w:r>
      <w:r>
        <w:rPr>
          <w:rFonts w:asciiTheme="majorHAnsi" w:hAnsiTheme="majorHAnsi" w:cstheme="majorHAnsi"/>
          <w:sz w:val="22"/>
          <w:szCs w:val="22"/>
        </w:rPr>
        <w:t>_____________</w:t>
      </w:r>
    </w:p>
    <w:p w14:paraId="1EDCFC28" w14:textId="151091DB" w:rsidR="006B66D6" w:rsidRPr="00A9719B" w:rsidRDefault="006B66D6" w:rsidP="005F4F30">
      <w:pPr>
        <w:pBdr>
          <w:top w:val="single" w:sz="4" w:space="1" w:color="auto"/>
          <w:left w:val="single" w:sz="4" w:space="1" w:color="auto"/>
          <w:bottom w:val="single" w:sz="4" w:space="1" w:color="auto"/>
          <w:right w:val="single" w:sz="4" w:space="1" w:color="auto"/>
        </w:pBdr>
        <w:spacing w:line="276" w:lineRule="auto"/>
        <w:rPr>
          <w:rFonts w:asciiTheme="majorHAnsi" w:hAnsiTheme="majorHAnsi" w:cstheme="majorHAnsi"/>
          <w:sz w:val="24"/>
          <w:szCs w:val="22"/>
        </w:rPr>
      </w:pPr>
    </w:p>
    <w:sectPr w:rsidR="006B66D6" w:rsidRPr="00A9719B" w:rsidSect="00970725">
      <w:headerReference w:type="first" r:id="rId14"/>
      <w:footerReference w:type="first" r:id="rId15"/>
      <w:pgSz w:w="11907" w:h="16840" w:code="9"/>
      <w:pgMar w:top="567" w:right="1134" w:bottom="851" w:left="1134" w:header="392" w:footer="851" w:gutter="0"/>
      <w:paperSrc w:first="7" w:other="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F4651" w14:textId="77777777" w:rsidR="0034718B" w:rsidRDefault="0034718B">
      <w:r>
        <w:separator/>
      </w:r>
    </w:p>
  </w:endnote>
  <w:endnote w:type="continuationSeparator" w:id="0">
    <w:p w14:paraId="5EDCB3BD" w14:textId="77777777" w:rsidR="0034718B" w:rsidRDefault="00347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otype Sorts">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Roman 10cpi">
    <w:altName w:val="Calibri"/>
    <w:panose1 w:val="00000000000000000000"/>
    <w:charset w:val="00"/>
    <w:family w:val="modern"/>
    <w:notTrueType/>
    <w:pitch w:val="fixed"/>
    <w:sig w:usb0="00000003" w:usb1="00000000" w:usb2="00000000" w:usb3="00000000" w:csb0="00000001" w:csb1="00000000"/>
  </w:font>
  <w:font w:name="CL Futura CondensedLight">
    <w:altName w:val="Courier New"/>
    <w:charset w:val="00"/>
    <w:family w:val="auto"/>
    <w:pitch w:val="variable"/>
    <w:sig w:usb0="03000000"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139AB" w14:textId="39902F2C" w:rsidR="00B077BC" w:rsidRDefault="00B06B1D" w:rsidP="00B06B1D">
    <w:pPr>
      <w:tabs>
        <w:tab w:val="center" w:pos="4465"/>
      </w:tabs>
      <w:spacing w:line="260" w:lineRule="exact"/>
      <w:rPr>
        <w:smallCaps/>
        <w:spacing w:val="-20"/>
      </w:rPr>
    </w:pPr>
    <w:r>
      <w:rPr>
        <w:smallCaps/>
        <w:noProof/>
        <w:lang w:val="fr-CH" w:eastAsia="fr-CH"/>
      </w:rPr>
      <w:drawing>
        <wp:anchor distT="0" distB="0" distL="114300" distR="114300" simplePos="0" relativeHeight="251661824" behindDoc="0" locked="0" layoutInCell="1" allowOverlap="1" wp14:anchorId="40266BDF" wp14:editId="0123A96A">
          <wp:simplePos x="0" y="0"/>
          <wp:positionH relativeFrom="page">
            <wp:posOffset>1211805</wp:posOffset>
          </wp:positionH>
          <wp:positionV relativeFrom="page">
            <wp:posOffset>10057814</wp:posOffset>
          </wp:positionV>
          <wp:extent cx="289560" cy="210185"/>
          <wp:effectExtent l="0" t="0" r="0" b="0"/>
          <wp:wrapTopAndBottom/>
          <wp:docPr id="22" name="Image 22" descr="::Entete:Montage Word:Elements:triangl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ntete:Montage Word:Elements:triangle.bmp"/>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89560" cy="210185"/>
                  </a:xfrm>
                  <a:prstGeom prst="rect">
                    <a:avLst/>
                  </a:prstGeom>
                  <a:noFill/>
                  <a:ln>
                    <a:noFill/>
                  </a:ln>
                </pic:spPr>
              </pic:pic>
            </a:graphicData>
          </a:graphic>
          <wp14:sizeRelH relativeFrom="page">
            <wp14:pctWidth>0</wp14:pctWidth>
          </wp14:sizeRelH>
          <wp14:sizeRelV relativeFrom="page">
            <wp14:pctHeight>0</wp14:pctHeight>
          </wp14:sizeRelV>
        </wp:anchor>
      </w:drawing>
    </w:r>
    <w:r>
      <w:rPr>
        <w:smallCaps/>
        <w:spacing w:val="-20"/>
      </w:rPr>
      <w:tab/>
    </w:r>
    <w:r w:rsidR="006C24A8">
      <w:rPr>
        <w:smallCaps/>
        <w:noProof/>
        <w:lang w:val="fr-CH" w:eastAsia="fr-CH"/>
      </w:rPr>
      <mc:AlternateContent>
        <mc:Choice Requires="wps">
          <w:drawing>
            <wp:anchor distT="0" distB="0" distL="114300" distR="114300" simplePos="0" relativeHeight="251658240" behindDoc="0" locked="0" layoutInCell="1" allowOverlap="1" wp14:anchorId="1F6451EB" wp14:editId="5F0EDB6F">
              <wp:simplePos x="0" y="0"/>
              <wp:positionH relativeFrom="page">
                <wp:posOffset>1692275</wp:posOffset>
              </wp:positionH>
              <wp:positionV relativeFrom="page">
                <wp:posOffset>10060940</wp:posOffset>
              </wp:positionV>
              <wp:extent cx="5039995" cy="36830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9995" cy="368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D6670C" w14:textId="126B3245" w:rsidR="00EC2429" w:rsidRPr="004B0B64" w:rsidRDefault="00EC2429" w:rsidP="00EC2429">
                          <w:pPr>
                            <w:pStyle w:val="ACEn-tte"/>
                            <w:rPr>
                              <w:sz w:val="18"/>
                            </w:rPr>
                          </w:pPr>
                          <w:r w:rsidRPr="004B0B64">
                            <w:rPr>
                              <w:sz w:val="18"/>
                            </w:rPr>
                            <w:t>Planta 1, 1951 Sion</w:t>
                          </w:r>
                        </w:p>
                        <w:p w14:paraId="2C73F352" w14:textId="2D0B3D8B" w:rsidR="00B077BC" w:rsidRDefault="00EC2429" w:rsidP="00EC2429">
                          <w:pPr>
                            <w:pStyle w:val="DeptServNiv1"/>
                            <w:rPr>
                              <w:rFonts w:ascii="Arial Narrow" w:hAnsi="Arial Narrow"/>
                            </w:rPr>
                          </w:pPr>
                          <w:r w:rsidRPr="004B0B64">
                            <w:rPr>
                              <w:rFonts w:ascii="Arial Narrow" w:hAnsi="Arial Narrow"/>
                            </w:rPr>
                            <w:t xml:space="preserve">Tél.  027 606 41 30 · e-mail : </w:t>
                          </w:r>
                          <w:hyperlink r:id="rId3" w:history="1">
                            <w:r w:rsidR="004B0B64" w:rsidRPr="00385DD5">
                              <w:rPr>
                                <w:rStyle w:val="Lienhypertexte"/>
                                <w:rFonts w:ascii="Arial Narrow" w:hAnsi="Arial Narrow"/>
                              </w:rPr>
                              <w:t>bel-bsa@admin.vs.ch</w:t>
                            </w:r>
                          </w:hyperlink>
                        </w:p>
                        <w:p w14:paraId="7DA348FC" w14:textId="77777777" w:rsidR="004B0B64" w:rsidRPr="004B0B64" w:rsidRDefault="004B0B64" w:rsidP="00EC2429">
                          <w:pPr>
                            <w:pStyle w:val="DeptServNiv1"/>
                            <w:rPr>
                              <w:rFonts w:ascii="Arial Narrow" w:hAnsi="Arial Narrow"/>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6451EB" id="_x0000_t202" coordsize="21600,21600" o:spt="202" path="m,l,21600r21600,l21600,xe">
              <v:stroke joinstyle="miter"/>
              <v:path gradientshapeok="t" o:connecttype="rect"/>
            </v:shapetype>
            <v:shape id="Text Box 4" o:spid="_x0000_s1027" type="#_x0000_t202" style="position:absolute;margin-left:133.25pt;margin-top:792.2pt;width:396.85pt;height:2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" filled="f" stroked="f">
              <v:textbox inset="0,0,0,0">
                <w:txbxContent>
                  <w:p w14:paraId="49D6670C" w14:textId="126B3245" w:rsidR="00EC2429" w:rsidRPr="004B0B64" w:rsidRDefault="00EC2429" w:rsidP="00EC2429">
                    <w:pPr>
                      <w:pStyle w:val="ACEn-tte"/>
                      <w:rPr>
                        <w:sz w:val="18"/>
                      </w:rPr>
                    </w:pPr>
                    <w:r w:rsidRPr="004B0B64">
                      <w:rPr>
                        <w:sz w:val="18"/>
                      </w:rPr>
                      <w:t>Planta 1, 1951 Sion</w:t>
                    </w:r>
                  </w:p>
                  <w:p w14:paraId="2C73F352" w14:textId="2D0B3D8B" w:rsidR="00B077BC" w:rsidRDefault="00EC2429" w:rsidP="00EC2429">
                    <w:pPr>
                      <w:pStyle w:val="DeptServNiv1"/>
                      <w:rPr>
                        <w:rFonts w:ascii="Arial Narrow" w:hAnsi="Arial Narrow"/>
                      </w:rPr>
                    </w:pPr>
                    <w:r w:rsidRPr="004B0B64">
                      <w:rPr>
                        <w:rFonts w:ascii="Arial Narrow" w:hAnsi="Arial Narrow"/>
                      </w:rPr>
                      <w:t xml:space="preserve">Tél.  027 606 41 30 · e-mail : </w:t>
                    </w:r>
                    <w:hyperlink r:id="rId4" w:history="1">
                      <w:r w:rsidR="004B0B64" w:rsidRPr="00385DD5">
                        <w:rPr>
                          <w:rStyle w:val="Lienhypertexte"/>
                          <w:rFonts w:ascii="Arial Narrow" w:hAnsi="Arial Narrow"/>
                        </w:rPr>
                        <w:t>bel-bsa@admin.vs.ch</w:t>
                      </w:r>
                    </w:hyperlink>
                  </w:p>
                  <w:p w14:paraId="7DA348FC" w14:textId="77777777" w:rsidR="004B0B64" w:rsidRPr="004B0B64" w:rsidRDefault="004B0B64" w:rsidP="00EC2429">
                    <w:pPr>
                      <w:pStyle w:val="DeptServNiv1"/>
                      <w:rPr>
                        <w:rFonts w:ascii="Arial Narrow" w:hAnsi="Arial Narrow"/>
                      </w:rPr>
                    </w:pPr>
                  </w:p>
                </w:txbxContent>
              </v:textbox>
              <w10:wrap anchorx="page" anchory="page"/>
            </v:shape>
          </w:pict>
        </mc:Fallback>
      </mc:AlternateContent>
    </w:r>
    <w:r w:rsidR="00B077BC">
      <w:rPr>
        <w:smallCaps/>
        <w:spacing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B0FA3" w14:textId="77777777" w:rsidR="0034718B" w:rsidRDefault="0034718B">
      <w:r>
        <w:separator/>
      </w:r>
    </w:p>
  </w:footnote>
  <w:footnote w:type="continuationSeparator" w:id="0">
    <w:p w14:paraId="504E016A" w14:textId="77777777" w:rsidR="0034718B" w:rsidRDefault="003471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B85D3" w14:textId="15E08A23" w:rsidR="00992D4F" w:rsidRPr="00D067D7" w:rsidRDefault="00A54706" w:rsidP="00992D4F">
    <w:pPr>
      <w:tabs>
        <w:tab w:val="center" w:pos="4536"/>
        <w:tab w:val="right" w:pos="9072"/>
      </w:tabs>
      <w:spacing w:line="276" w:lineRule="auto"/>
      <w:jc w:val="right"/>
      <w:rPr>
        <w:rFonts w:asciiTheme="majorHAnsi" w:hAnsiTheme="majorHAnsi" w:cstheme="majorHAnsi"/>
        <w:b/>
        <w:sz w:val="24"/>
      </w:rPr>
    </w:pPr>
    <w:r w:rsidRPr="00D067D7">
      <w:rPr>
        <w:rFonts w:ascii="Roman 10cpi" w:hAnsi="Roman 10cpi"/>
        <w:noProof/>
        <w:sz w:val="24"/>
        <w:lang w:val="fr-CH" w:eastAsia="fr-CH"/>
      </w:rPr>
      <mc:AlternateContent>
        <mc:Choice Requires="wps">
          <w:drawing>
            <wp:anchor distT="0" distB="0" distL="114300" distR="114300" simplePos="0" relativeHeight="251657728" behindDoc="0" locked="0" layoutInCell="1" allowOverlap="1" wp14:anchorId="485ADF44" wp14:editId="2EFC1613">
              <wp:simplePos x="0" y="0"/>
              <wp:positionH relativeFrom="margin">
                <wp:posOffset>856322</wp:posOffset>
              </wp:positionH>
              <wp:positionV relativeFrom="paragraph">
                <wp:posOffset>34241</wp:posOffset>
              </wp:positionV>
              <wp:extent cx="1724025" cy="614045"/>
              <wp:effectExtent l="0" t="0" r="9525" b="14605"/>
              <wp:wrapNone/>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614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C0C0C0"/>
                            </a:solidFill>
                            <a:miter lim="800000"/>
                            <a:headEnd/>
                            <a:tailEnd/>
                          </a14:hiddenLine>
                        </a:ext>
                      </a:extLst>
                    </wps:spPr>
                    <wps:txbx>
                      <w:txbxContent>
                        <w:p w14:paraId="2C10652D" w14:textId="77777777" w:rsidR="00457F43" w:rsidRDefault="00457F43" w:rsidP="00457F43">
                          <w:pPr>
                            <w:pStyle w:val="ACEn-tte"/>
                            <w:spacing w:line="180" w:lineRule="exact"/>
                          </w:pPr>
                          <w:r>
                            <w:t>Département de l'économie et de la formation</w:t>
                          </w:r>
                        </w:p>
                        <w:p w14:paraId="0C064897" w14:textId="77777777" w:rsidR="00457F43" w:rsidRDefault="00457F43" w:rsidP="00457F43">
                          <w:pPr>
                            <w:pStyle w:val="ACEn-tte"/>
                            <w:spacing w:line="180" w:lineRule="exact"/>
                          </w:pPr>
                          <w:r>
                            <w:t>Service de l'enseignement</w:t>
                          </w:r>
                        </w:p>
                        <w:p w14:paraId="681B8924" w14:textId="77777777" w:rsidR="00457F43" w:rsidRDefault="00457F43" w:rsidP="00457F43">
                          <w:pPr>
                            <w:pStyle w:val="ACEn-tte"/>
                            <w:spacing w:line="180" w:lineRule="exact"/>
                            <w:rPr>
                              <w:b/>
                            </w:rPr>
                          </w:pPr>
                          <w:r>
                            <w:rPr>
                              <w:b/>
                            </w:rPr>
                            <w:t>Bureau des Echanges Linguistiques</w:t>
                          </w:r>
                        </w:p>
                        <w:p w14:paraId="03692471" w14:textId="77777777" w:rsidR="00457F43" w:rsidRDefault="00457F43" w:rsidP="00457F43">
                          <w:pPr>
                            <w:pStyle w:val="ACEn-tte"/>
                            <w:spacing w:line="180" w:lineRule="exact"/>
                          </w:pPr>
                        </w:p>
                        <w:p w14:paraId="73A7A7EA" w14:textId="77777777" w:rsidR="00457F43" w:rsidRDefault="00457F43" w:rsidP="00457F43">
                          <w:pPr>
                            <w:pStyle w:val="ACEn-tte"/>
                            <w:spacing w:line="180" w:lineRule="exac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5ADF44" id="_x0000_t202" coordsize="21600,21600" o:spt="202" path="m,l,21600r21600,l21600,xe">
              <v:stroke joinstyle="miter"/>
              <v:path gradientshapeok="t" o:connecttype="rect"/>
            </v:shapetype>
            <v:shape id="Zone de texte 9" o:spid="_x0000_s1026" type="#_x0000_t202" style="position:absolute;left:0;text-align:left;margin-left:67.45pt;margin-top:2.7pt;width:135.75pt;height:48.3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" filled="f" stroked="f" strokecolor="silver">
              <v:textbox inset="0,0,0,0">
                <w:txbxContent>
                  <w:p w14:paraId="2C10652D" w14:textId="77777777" w:rsidR="00457F43" w:rsidRDefault="00457F43" w:rsidP="00457F43">
                    <w:pPr>
                      <w:pStyle w:val="ACEn-tte"/>
                      <w:spacing w:line="180" w:lineRule="exact"/>
                    </w:pPr>
                    <w:r>
                      <w:t>Département de l'économie et de la formation</w:t>
                    </w:r>
                  </w:p>
                  <w:p w14:paraId="0C064897" w14:textId="77777777" w:rsidR="00457F43" w:rsidRDefault="00457F43" w:rsidP="00457F43">
                    <w:pPr>
                      <w:pStyle w:val="ACEn-tte"/>
                      <w:spacing w:line="180" w:lineRule="exact"/>
                    </w:pPr>
                    <w:r>
                      <w:t>Service de l'enseignement</w:t>
                    </w:r>
                  </w:p>
                  <w:p w14:paraId="681B8924" w14:textId="77777777" w:rsidR="00457F43" w:rsidRDefault="00457F43" w:rsidP="00457F43">
                    <w:pPr>
                      <w:pStyle w:val="ACEn-tte"/>
                      <w:spacing w:line="180" w:lineRule="exact"/>
                      <w:rPr>
                        <w:b/>
                      </w:rPr>
                    </w:pPr>
                    <w:r>
                      <w:rPr>
                        <w:b/>
                      </w:rPr>
                      <w:t>Bureau des Echanges Linguistiques</w:t>
                    </w:r>
                  </w:p>
                  <w:p w14:paraId="03692471" w14:textId="77777777" w:rsidR="00457F43" w:rsidRDefault="00457F43" w:rsidP="00457F43">
                    <w:pPr>
                      <w:pStyle w:val="ACEn-tte"/>
                      <w:spacing w:line="180" w:lineRule="exact"/>
                    </w:pPr>
                  </w:p>
                  <w:p w14:paraId="73A7A7EA" w14:textId="77777777" w:rsidR="00457F43" w:rsidRDefault="00457F43" w:rsidP="00457F43">
                    <w:pPr>
                      <w:pStyle w:val="ACEn-tte"/>
                      <w:spacing w:line="180" w:lineRule="exact"/>
                    </w:pPr>
                  </w:p>
                </w:txbxContent>
              </v:textbox>
              <w10:wrap anchorx="margin"/>
            </v:shape>
          </w:pict>
        </mc:Fallback>
      </mc:AlternateContent>
    </w:r>
    <w:r w:rsidRPr="00D067D7">
      <w:rPr>
        <w:rFonts w:ascii="Roman 10cpi" w:hAnsi="Roman 10cpi"/>
        <w:noProof/>
        <w:sz w:val="24"/>
        <w:lang w:val="fr-CH" w:eastAsia="fr-CH"/>
      </w:rPr>
      <w:drawing>
        <wp:anchor distT="0" distB="0" distL="114300" distR="114300" simplePos="0" relativeHeight="251660800" behindDoc="0" locked="0" layoutInCell="1" allowOverlap="1" wp14:anchorId="24D317DB" wp14:editId="15771438">
          <wp:simplePos x="0" y="0"/>
          <wp:positionH relativeFrom="page">
            <wp:posOffset>671243</wp:posOffset>
          </wp:positionH>
          <wp:positionV relativeFrom="page">
            <wp:posOffset>434926</wp:posOffset>
          </wp:positionV>
          <wp:extent cx="822960" cy="717550"/>
          <wp:effectExtent l="0" t="0" r="0" b="6350"/>
          <wp:wrapNone/>
          <wp:docPr id="21" name="Image 1" descr="Logo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Logo 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60" cy="717550"/>
                  </a:xfrm>
                  <a:prstGeom prst="rect">
                    <a:avLst/>
                  </a:prstGeom>
                  <a:noFill/>
                </pic:spPr>
              </pic:pic>
            </a:graphicData>
          </a:graphic>
          <wp14:sizeRelH relativeFrom="page">
            <wp14:pctWidth>0</wp14:pctWidth>
          </wp14:sizeRelH>
          <wp14:sizeRelV relativeFrom="page">
            <wp14:pctHeight>0</wp14:pctHeight>
          </wp14:sizeRelV>
        </wp:anchor>
      </w:drawing>
    </w:r>
    <w:r w:rsidR="00992D4F" w:rsidRPr="00D067D7">
      <w:rPr>
        <w:rFonts w:asciiTheme="majorHAnsi" w:hAnsiTheme="majorHAnsi" w:cstheme="majorHAnsi"/>
        <w:b/>
        <w:sz w:val="24"/>
      </w:rPr>
      <w:t>Programme cantonal</w:t>
    </w:r>
  </w:p>
  <w:p w14:paraId="302B3865" w14:textId="7BAA846A" w:rsidR="00B077BC" w:rsidRPr="001120AB" w:rsidRDefault="008C1665" w:rsidP="001120AB">
    <w:pPr>
      <w:tabs>
        <w:tab w:val="center" w:pos="4536"/>
        <w:tab w:val="right" w:pos="9072"/>
      </w:tabs>
      <w:spacing w:line="276" w:lineRule="auto"/>
      <w:jc w:val="right"/>
      <w:rPr>
        <w:rFonts w:asciiTheme="majorHAnsi" w:hAnsiTheme="majorHAnsi" w:cstheme="majorHAnsi"/>
        <w:b/>
        <w:sz w:val="24"/>
      </w:rPr>
    </w:pPr>
    <w:r>
      <w:rPr>
        <w:rFonts w:asciiTheme="majorHAnsi" w:hAnsiTheme="majorHAnsi" w:cstheme="majorHAnsi"/>
        <w:b/>
        <w:sz w:val="24"/>
      </w:rPr>
      <w:tab/>
    </w:r>
    <w:r>
      <w:rPr>
        <w:rFonts w:asciiTheme="majorHAnsi" w:hAnsiTheme="majorHAnsi" w:cstheme="majorHAnsi"/>
        <w:b/>
        <w:sz w:val="24"/>
      </w:rPr>
      <w:tab/>
    </w:r>
    <w:proofErr w:type="gramStart"/>
    <w:r w:rsidR="00992D4F" w:rsidRPr="00D067D7">
      <w:rPr>
        <w:rFonts w:asciiTheme="majorHAnsi" w:hAnsiTheme="majorHAnsi" w:cstheme="majorHAnsi"/>
        <w:b/>
        <w:sz w:val="24"/>
      </w:rPr>
      <w:t>d’établissement</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28A5E0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FFCCD20A"/>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FFFFFFFE"/>
    <w:multiLevelType w:val="singleLevel"/>
    <w:tmpl w:val="F9DC1C70"/>
    <w:lvl w:ilvl="0">
      <w:numFmt w:val="decimal"/>
      <w:lvlText w:val="*"/>
      <w:lvlJc w:val="left"/>
    </w:lvl>
  </w:abstractNum>
  <w:abstractNum w:abstractNumId="3" w15:restartNumberingAfterBreak="0">
    <w:nsid w:val="0C2056AF"/>
    <w:multiLevelType w:val="hybridMultilevel"/>
    <w:tmpl w:val="5D1A1C12"/>
    <w:lvl w:ilvl="0" w:tplc="12CEDD46">
      <w:start w:val="1"/>
      <w:numFmt w:val="upperLetter"/>
      <w:lvlText w:val="%1."/>
      <w:lvlJc w:val="left"/>
      <w:pPr>
        <w:ind w:left="644" w:hanging="360"/>
      </w:pPr>
      <w:rPr>
        <w:rFonts w:hint="default"/>
        <w:b/>
      </w:rPr>
    </w:lvl>
    <w:lvl w:ilvl="1" w:tplc="100C0019" w:tentative="1">
      <w:start w:val="1"/>
      <w:numFmt w:val="lowerLetter"/>
      <w:lvlText w:val="%2."/>
      <w:lvlJc w:val="left"/>
      <w:pPr>
        <w:ind w:left="1364" w:hanging="360"/>
      </w:pPr>
    </w:lvl>
    <w:lvl w:ilvl="2" w:tplc="100C001B" w:tentative="1">
      <w:start w:val="1"/>
      <w:numFmt w:val="lowerRoman"/>
      <w:lvlText w:val="%3."/>
      <w:lvlJc w:val="right"/>
      <w:pPr>
        <w:ind w:left="2084" w:hanging="180"/>
      </w:pPr>
    </w:lvl>
    <w:lvl w:ilvl="3" w:tplc="100C000F" w:tentative="1">
      <w:start w:val="1"/>
      <w:numFmt w:val="decimal"/>
      <w:lvlText w:val="%4."/>
      <w:lvlJc w:val="left"/>
      <w:pPr>
        <w:ind w:left="2804" w:hanging="360"/>
      </w:pPr>
    </w:lvl>
    <w:lvl w:ilvl="4" w:tplc="100C0019" w:tentative="1">
      <w:start w:val="1"/>
      <w:numFmt w:val="lowerLetter"/>
      <w:lvlText w:val="%5."/>
      <w:lvlJc w:val="left"/>
      <w:pPr>
        <w:ind w:left="3524" w:hanging="360"/>
      </w:pPr>
    </w:lvl>
    <w:lvl w:ilvl="5" w:tplc="100C001B" w:tentative="1">
      <w:start w:val="1"/>
      <w:numFmt w:val="lowerRoman"/>
      <w:lvlText w:val="%6."/>
      <w:lvlJc w:val="right"/>
      <w:pPr>
        <w:ind w:left="4244" w:hanging="180"/>
      </w:pPr>
    </w:lvl>
    <w:lvl w:ilvl="6" w:tplc="100C000F" w:tentative="1">
      <w:start w:val="1"/>
      <w:numFmt w:val="decimal"/>
      <w:lvlText w:val="%7."/>
      <w:lvlJc w:val="left"/>
      <w:pPr>
        <w:ind w:left="4964" w:hanging="360"/>
      </w:pPr>
    </w:lvl>
    <w:lvl w:ilvl="7" w:tplc="100C0019" w:tentative="1">
      <w:start w:val="1"/>
      <w:numFmt w:val="lowerLetter"/>
      <w:lvlText w:val="%8."/>
      <w:lvlJc w:val="left"/>
      <w:pPr>
        <w:ind w:left="5684" w:hanging="360"/>
      </w:pPr>
    </w:lvl>
    <w:lvl w:ilvl="8" w:tplc="100C001B" w:tentative="1">
      <w:start w:val="1"/>
      <w:numFmt w:val="lowerRoman"/>
      <w:lvlText w:val="%9."/>
      <w:lvlJc w:val="right"/>
      <w:pPr>
        <w:ind w:left="6404" w:hanging="180"/>
      </w:pPr>
    </w:lvl>
  </w:abstractNum>
  <w:abstractNum w:abstractNumId="4" w15:restartNumberingAfterBreak="0">
    <w:nsid w:val="165C7317"/>
    <w:multiLevelType w:val="hybridMultilevel"/>
    <w:tmpl w:val="08446BD6"/>
    <w:lvl w:ilvl="0" w:tplc="040C0001">
      <w:start w:val="1"/>
      <w:numFmt w:val="bullet"/>
      <w:lvlText w:val=""/>
      <w:lvlJc w:val="left"/>
      <w:pPr>
        <w:tabs>
          <w:tab w:val="num" w:pos="360"/>
        </w:tabs>
        <w:ind w:left="360" w:hanging="360"/>
      </w:pPr>
      <w:rPr>
        <w:rFonts w:ascii="Symbol" w:hAnsi="Symbol" w:hint="default"/>
      </w:rPr>
    </w:lvl>
    <w:lvl w:ilvl="1" w:tplc="5288B478">
      <w:numFmt w:val="bullet"/>
      <w:lvlText w:val="-"/>
      <w:lvlJc w:val="left"/>
      <w:pPr>
        <w:tabs>
          <w:tab w:val="num" w:pos="1440"/>
        </w:tabs>
        <w:ind w:left="1440" w:hanging="360"/>
      </w:pPr>
      <w:rPr>
        <w:rFonts w:ascii="Arial" w:eastAsia="Times New Roman" w:hAnsi="Arial" w:cs="Aria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B0011AD"/>
    <w:multiLevelType w:val="hybridMultilevel"/>
    <w:tmpl w:val="A0F676A0"/>
    <w:lvl w:ilvl="0" w:tplc="27F4494A">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CD755F"/>
    <w:multiLevelType w:val="hybridMultilevel"/>
    <w:tmpl w:val="2A2AE9DA"/>
    <w:lvl w:ilvl="0" w:tplc="1CA2D56C">
      <w:start w:val="1"/>
      <w:numFmt w:val="bullet"/>
      <w:lvlText w:val=""/>
      <w:lvlJc w:val="left"/>
      <w:pPr>
        <w:tabs>
          <w:tab w:val="num" w:pos="1776"/>
        </w:tabs>
        <w:ind w:left="1776" w:hanging="708"/>
      </w:pPr>
      <w:rPr>
        <w:rFonts w:ascii="Wingdings" w:eastAsia="Times New Roman" w:hAnsi="Wingdings" w:cs="Times New Roman" w:hint="default"/>
      </w:rPr>
    </w:lvl>
    <w:lvl w:ilvl="1" w:tplc="040C0003" w:tentative="1">
      <w:start w:val="1"/>
      <w:numFmt w:val="bullet"/>
      <w:lvlText w:val="o"/>
      <w:lvlJc w:val="left"/>
      <w:pPr>
        <w:tabs>
          <w:tab w:val="num" w:pos="2148"/>
        </w:tabs>
        <w:ind w:left="2148" w:hanging="360"/>
      </w:pPr>
      <w:rPr>
        <w:rFonts w:ascii="Courier New" w:hAnsi="Courier New" w:hint="default"/>
      </w:rPr>
    </w:lvl>
    <w:lvl w:ilvl="2" w:tplc="040C0005" w:tentative="1">
      <w:start w:val="1"/>
      <w:numFmt w:val="bullet"/>
      <w:lvlText w:val=""/>
      <w:lvlJc w:val="left"/>
      <w:pPr>
        <w:tabs>
          <w:tab w:val="num" w:pos="2868"/>
        </w:tabs>
        <w:ind w:left="2868" w:hanging="360"/>
      </w:pPr>
      <w:rPr>
        <w:rFonts w:ascii="Wingdings" w:hAnsi="Wingdings" w:hint="default"/>
      </w:rPr>
    </w:lvl>
    <w:lvl w:ilvl="3" w:tplc="040C0001" w:tentative="1">
      <w:start w:val="1"/>
      <w:numFmt w:val="bullet"/>
      <w:lvlText w:val=""/>
      <w:lvlJc w:val="left"/>
      <w:pPr>
        <w:tabs>
          <w:tab w:val="num" w:pos="3588"/>
        </w:tabs>
        <w:ind w:left="3588" w:hanging="360"/>
      </w:pPr>
      <w:rPr>
        <w:rFonts w:ascii="Symbol" w:hAnsi="Symbol" w:hint="default"/>
      </w:rPr>
    </w:lvl>
    <w:lvl w:ilvl="4" w:tplc="040C0003" w:tentative="1">
      <w:start w:val="1"/>
      <w:numFmt w:val="bullet"/>
      <w:lvlText w:val="o"/>
      <w:lvlJc w:val="left"/>
      <w:pPr>
        <w:tabs>
          <w:tab w:val="num" w:pos="4308"/>
        </w:tabs>
        <w:ind w:left="4308" w:hanging="360"/>
      </w:pPr>
      <w:rPr>
        <w:rFonts w:ascii="Courier New" w:hAnsi="Courier New" w:hint="default"/>
      </w:rPr>
    </w:lvl>
    <w:lvl w:ilvl="5" w:tplc="040C0005" w:tentative="1">
      <w:start w:val="1"/>
      <w:numFmt w:val="bullet"/>
      <w:lvlText w:val=""/>
      <w:lvlJc w:val="left"/>
      <w:pPr>
        <w:tabs>
          <w:tab w:val="num" w:pos="5028"/>
        </w:tabs>
        <w:ind w:left="5028" w:hanging="360"/>
      </w:pPr>
      <w:rPr>
        <w:rFonts w:ascii="Wingdings" w:hAnsi="Wingdings" w:hint="default"/>
      </w:rPr>
    </w:lvl>
    <w:lvl w:ilvl="6" w:tplc="040C0001" w:tentative="1">
      <w:start w:val="1"/>
      <w:numFmt w:val="bullet"/>
      <w:lvlText w:val=""/>
      <w:lvlJc w:val="left"/>
      <w:pPr>
        <w:tabs>
          <w:tab w:val="num" w:pos="5748"/>
        </w:tabs>
        <w:ind w:left="5748" w:hanging="360"/>
      </w:pPr>
      <w:rPr>
        <w:rFonts w:ascii="Symbol" w:hAnsi="Symbol" w:hint="default"/>
      </w:rPr>
    </w:lvl>
    <w:lvl w:ilvl="7" w:tplc="040C0003" w:tentative="1">
      <w:start w:val="1"/>
      <w:numFmt w:val="bullet"/>
      <w:lvlText w:val="o"/>
      <w:lvlJc w:val="left"/>
      <w:pPr>
        <w:tabs>
          <w:tab w:val="num" w:pos="6468"/>
        </w:tabs>
        <w:ind w:left="6468" w:hanging="360"/>
      </w:pPr>
      <w:rPr>
        <w:rFonts w:ascii="Courier New" w:hAnsi="Courier New" w:hint="default"/>
      </w:rPr>
    </w:lvl>
    <w:lvl w:ilvl="8" w:tplc="040C0005" w:tentative="1">
      <w:start w:val="1"/>
      <w:numFmt w:val="bullet"/>
      <w:lvlText w:val=""/>
      <w:lvlJc w:val="left"/>
      <w:pPr>
        <w:tabs>
          <w:tab w:val="num" w:pos="7188"/>
        </w:tabs>
        <w:ind w:left="7188" w:hanging="360"/>
      </w:pPr>
      <w:rPr>
        <w:rFonts w:ascii="Wingdings" w:hAnsi="Wingdings" w:hint="default"/>
      </w:rPr>
    </w:lvl>
  </w:abstractNum>
  <w:abstractNum w:abstractNumId="7" w15:restartNumberingAfterBreak="0">
    <w:nsid w:val="227B0BEF"/>
    <w:multiLevelType w:val="hybridMultilevel"/>
    <w:tmpl w:val="832EDD32"/>
    <w:lvl w:ilvl="0" w:tplc="040C0001">
      <w:start w:val="1"/>
      <w:numFmt w:val="bullet"/>
      <w:lvlText w:val=""/>
      <w:lvlJc w:val="left"/>
      <w:pPr>
        <w:tabs>
          <w:tab w:val="num" w:pos="720"/>
        </w:tabs>
        <w:ind w:left="720" w:hanging="360"/>
      </w:pPr>
      <w:rPr>
        <w:rFonts w:ascii="Symbol" w:hAnsi="Symbol"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 w15:restartNumberingAfterBreak="0">
    <w:nsid w:val="28F875C5"/>
    <w:multiLevelType w:val="singleLevel"/>
    <w:tmpl w:val="9AB2380A"/>
    <w:lvl w:ilvl="0">
      <w:numFmt w:val="bullet"/>
      <w:lvlText w:val=""/>
      <w:lvlJc w:val="left"/>
      <w:pPr>
        <w:tabs>
          <w:tab w:val="num" w:pos="705"/>
        </w:tabs>
        <w:ind w:left="705" w:hanging="705"/>
      </w:pPr>
      <w:rPr>
        <w:rFonts w:ascii="Monotype Sorts" w:hAnsi="Monotype Sorts" w:hint="default"/>
        <w:b w:val="0"/>
        <w:sz w:val="32"/>
        <w:u w:val="none"/>
      </w:rPr>
    </w:lvl>
  </w:abstractNum>
  <w:abstractNum w:abstractNumId="9" w15:restartNumberingAfterBreak="0">
    <w:nsid w:val="2F7857CF"/>
    <w:multiLevelType w:val="hybridMultilevel"/>
    <w:tmpl w:val="F6BC3694"/>
    <w:lvl w:ilvl="0" w:tplc="040C0001">
      <w:start w:val="1"/>
      <w:numFmt w:val="bullet"/>
      <w:lvlText w:val=""/>
      <w:lvlJc w:val="left"/>
      <w:pPr>
        <w:tabs>
          <w:tab w:val="num" w:pos="360"/>
        </w:tabs>
        <w:ind w:left="360" w:hanging="360"/>
      </w:pPr>
      <w:rPr>
        <w:rFonts w:ascii="Symbol" w:hAnsi="Symbol" w:hint="default"/>
      </w:rPr>
    </w:lvl>
    <w:lvl w:ilvl="1" w:tplc="10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BC175B"/>
    <w:multiLevelType w:val="hybridMultilevel"/>
    <w:tmpl w:val="5414F584"/>
    <w:lvl w:ilvl="0" w:tplc="27F4494A">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A3E1FA4"/>
    <w:multiLevelType w:val="hybridMultilevel"/>
    <w:tmpl w:val="05EEC666"/>
    <w:lvl w:ilvl="0" w:tplc="100C0003">
      <w:start w:val="1"/>
      <w:numFmt w:val="bullet"/>
      <w:lvlText w:val="o"/>
      <w:lvlJc w:val="left"/>
      <w:pPr>
        <w:ind w:left="360" w:hanging="360"/>
      </w:pPr>
      <w:rPr>
        <w:rFonts w:ascii="Courier New" w:hAnsi="Courier New" w:cs="Courier New" w:hint="default"/>
      </w:rPr>
    </w:lvl>
    <w:lvl w:ilvl="1" w:tplc="100C0003" w:tentative="1">
      <w:start w:val="1"/>
      <w:numFmt w:val="bullet"/>
      <w:lvlText w:val="o"/>
      <w:lvlJc w:val="left"/>
      <w:pPr>
        <w:ind w:left="1080" w:hanging="360"/>
      </w:pPr>
      <w:rPr>
        <w:rFonts w:ascii="Courier New" w:hAnsi="Courier New" w:cs="Courier New"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12" w15:restartNumberingAfterBreak="0">
    <w:nsid w:val="44FF28DD"/>
    <w:multiLevelType w:val="hybridMultilevel"/>
    <w:tmpl w:val="026664D4"/>
    <w:lvl w:ilvl="0" w:tplc="24B48544">
      <w:numFmt w:val="bullet"/>
      <w:lvlText w:val="-"/>
      <w:lvlJc w:val="left"/>
      <w:pPr>
        <w:tabs>
          <w:tab w:val="num" w:pos="360"/>
        </w:tabs>
        <w:ind w:left="360" w:hanging="360"/>
      </w:pPr>
      <w:rPr>
        <w:rFonts w:ascii="Arial" w:eastAsia="Times New Roman" w:hAnsi="Arial" w:cs="Arial" w:hint="default"/>
      </w:rPr>
    </w:lvl>
    <w:lvl w:ilvl="1" w:tplc="B2FE3782">
      <w:numFmt w:val="bullet"/>
      <w:lvlText w:val=""/>
      <w:lvlJc w:val="left"/>
      <w:pPr>
        <w:tabs>
          <w:tab w:val="num" w:pos="1080"/>
        </w:tabs>
        <w:ind w:left="1080" w:hanging="360"/>
      </w:pPr>
      <w:rPr>
        <w:rFonts w:ascii="Symbol" w:eastAsia="Times New Roman" w:hAnsi="Symbol" w:cs="Arial" w:hint="default"/>
      </w:rPr>
    </w:lvl>
    <w:lvl w:ilvl="2" w:tplc="100C0005">
      <w:start w:val="1"/>
      <w:numFmt w:val="decimal"/>
      <w:lvlText w:val="%3."/>
      <w:lvlJc w:val="left"/>
      <w:pPr>
        <w:tabs>
          <w:tab w:val="num" w:pos="2160"/>
        </w:tabs>
        <w:ind w:left="2160" w:hanging="360"/>
      </w:pPr>
    </w:lvl>
    <w:lvl w:ilvl="3" w:tplc="100C0001">
      <w:start w:val="1"/>
      <w:numFmt w:val="decimal"/>
      <w:lvlText w:val="%4."/>
      <w:lvlJc w:val="left"/>
      <w:pPr>
        <w:tabs>
          <w:tab w:val="num" w:pos="2880"/>
        </w:tabs>
        <w:ind w:left="2880" w:hanging="360"/>
      </w:pPr>
    </w:lvl>
    <w:lvl w:ilvl="4" w:tplc="100C0003">
      <w:start w:val="1"/>
      <w:numFmt w:val="decimal"/>
      <w:lvlText w:val="%5."/>
      <w:lvlJc w:val="left"/>
      <w:pPr>
        <w:tabs>
          <w:tab w:val="num" w:pos="3600"/>
        </w:tabs>
        <w:ind w:left="3600" w:hanging="360"/>
      </w:pPr>
    </w:lvl>
    <w:lvl w:ilvl="5" w:tplc="100C0005">
      <w:start w:val="1"/>
      <w:numFmt w:val="decimal"/>
      <w:lvlText w:val="%6."/>
      <w:lvlJc w:val="left"/>
      <w:pPr>
        <w:tabs>
          <w:tab w:val="num" w:pos="4320"/>
        </w:tabs>
        <w:ind w:left="4320" w:hanging="360"/>
      </w:pPr>
    </w:lvl>
    <w:lvl w:ilvl="6" w:tplc="100C0001">
      <w:start w:val="1"/>
      <w:numFmt w:val="decimal"/>
      <w:lvlText w:val="%7."/>
      <w:lvlJc w:val="left"/>
      <w:pPr>
        <w:tabs>
          <w:tab w:val="num" w:pos="5040"/>
        </w:tabs>
        <w:ind w:left="5040" w:hanging="360"/>
      </w:pPr>
    </w:lvl>
    <w:lvl w:ilvl="7" w:tplc="100C0003">
      <w:start w:val="1"/>
      <w:numFmt w:val="decimal"/>
      <w:lvlText w:val="%8."/>
      <w:lvlJc w:val="left"/>
      <w:pPr>
        <w:tabs>
          <w:tab w:val="num" w:pos="5760"/>
        </w:tabs>
        <w:ind w:left="5760" w:hanging="360"/>
      </w:pPr>
    </w:lvl>
    <w:lvl w:ilvl="8" w:tplc="100C0005">
      <w:start w:val="1"/>
      <w:numFmt w:val="decimal"/>
      <w:lvlText w:val="%9."/>
      <w:lvlJc w:val="left"/>
      <w:pPr>
        <w:tabs>
          <w:tab w:val="num" w:pos="6480"/>
        </w:tabs>
        <w:ind w:left="6480" w:hanging="360"/>
      </w:pPr>
    </w:lvl>
  </w:abstractNum>
  <w:abstractNum w:abstractNumId="13" w15:restartNumberingAfterBreak="0">
    <w:nsid w:val="4CDC5E3A"/>
    <w:multiLevelType w:val="hybridMultilevel"/>
    <w:tmpl w:val="2700994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4D2244E8"/>
    <w:multiLevelType w:val="hybridMultilevel"/>
    <w:tmpl w:val="BC76B204"/>
    <w:lvl w:ilvl="0" w:tplc="100C0001">
      <w:start w:val="1"/>
      <w:numFmt w:val="bullet"/>
      <w:lvlText w:val=""/>
      <w:lvlJc w:val="left"/>
      <w:pPr>
        <w:ind w:left="1285" w:hanging="360"/>
      </w:pPr>
      <w:rPr>
        <w:rFonts w:ascii="Symbol" w:hAnsi="Symbol" w:hint="default"/>
      </w:rPr>
    </w:lvl>
    <w:lvl w:ilvl="1" w:tplc="100C0003" w:tentative="1">
      <w:start w:val="1"/>
      <w:numFmt w:val="bullet"/>
      <w:lvlText w:val="o"/>
      <w:lvlJc w:val="left"/>
      <w:pPr>
        <w:ind w:left="2005" w:hanging="360"/>
      </w:pPr>
      <w:rPr>
        <w:rFonts w:ascii="Courier New" w:hAnsi="Courier New" w:cs="Courier New" w:hint="default"/>
      </w:rPr>
    </w:lvl>
    <w:lvl w:ilvl="2" w:tplc="100C0005" w:tentative="1">
      <w:start w:val="1"/>
      <w:numFmt w:val="bullet"/>
      <w:lvlText w:val=""/>
      <w:lvlJc w:val="left"/>
      <w:pPr>
        <w:ind w:left="2725" w:hanging="360"/>
      </w:pPr>
      <w:rPr>
        <w:rFonts w:ascii="Wingdings" w:hAnsi="Wingdings" w:hint="default"/>
      </w:rPr>
    </w:lvl>
    <w:lvl w:ilvl="3" w:tplc="100C0001" w:tentative="1">
      <w:start w:val="1"/>
      <w:numFmt w:val="bullet"/>
      <w:lvlText w:val=""/>
      <w:lvlJc w:val="left"/>
      <w:pPr>
        <w:ind w:left="3445" w:hanging="360"/>
      </w:pPr>
      <w:rPr>
        <w:rFonts w:ascii="Symbol" w:hAnsi="Symbol" w:hint="default"/>
      </w:rPr>
    </w:lvl>
    <w:lvl w:ilvl="4" w:tplc="100C0003" w:tentative="1">
      <w:start w:val="1"/>
      <w:numFmt w:val="bullet"/>
      <w:lvlText w:val="o"/>
      <w:lvlJc w:val="left"/>
      <w:pPr>
        <w:ind w:left="4165" w:hanging="360"/>
      </w:pPr>
      <w:rPr>
        <w:rFonts w:ascii="Courier New" w:hAnsi="Courier New" w:cs="Courier New" w:hint="default"/>
      </w:rPr>
    </w:lvl>
    <w:lvl w:ilvl="5" w:tplc="100C0005" w:tentative="1">
      <w:start w:val="1"/>
      <w:numFmt w:val="bullet"/>
      <w:lvlText w:val=""/>
      <w:lvlJc w:val="left"/>
      <w:pPr>
        <w:ind w:left="4885" w:hanging="360"/>
      </w:pPr>
      <w:rPr>
        <w:rFonts w:ascii="Wingdings" w:hAnsi="Wingdings" w:hint="default"/>
      </w:rPr>
    </w:lvl>
    <w:lvl w:ilvl="6" w:tplc="100C0001" w:tentative="1">
      <w:start w:val="1"/>
      <w:numFmt w:val="bullet"/>
      <w:lvlText w:val=""/>
      <w:lvlJc w:val="left"/>
      <w:pPr>
        <w:ind w:left="5605" w:hanging="360"/>
      </w:pPr>
      <w:rPr>
        <w:rFonts w:ascii="Symbol" w:hAnsi="Symbol" w:hint="default"/>
      </w:rPr>
    </w:lvl>
    <w:lvl w:ilvl="7" w:tplc="100C0003" w:tentative="1">
      <w:start w:val="1"/>
      <w:numFmt w:val="bullet"/>
      <w:lvlText w:val="o"/>
      <w:lvlJc w:val="left"/>
      <w:pPr>
        <w:ind w:left="6325" w:hanging="360"/>
      </w:pPr>
      <w:rPr>
        <w:rFonts w:ascii="Courier New" w:hAnsi="Courier New" w:cs="Courier New" w:hint="default"/>
      </w:rPr>
    </w:lvl>
    <w:lvl w:ilvl="8" w:tplc="100C0005" w:tentative="1">
      <w:start w:val="1"/>
      <w:numFmt w:val="bullet"/>
      <w:lvlText w:val=""/>
      <w:lvlJc w:val="left"/>
      <w:pPr>
        <w:ind w:left="7045" w:hanging="360"/>
      </w:pPr>
      <w:rPr>
        <w:rFonts w:ascii="Wingdings" w:hAnsi="Wingdings" w:hint="default"/>
      </w:rPr>
    </w:lvl>
  </w:abstractNum>
  <w:abstractNum w:abstractNumId="15" w15:restartNumberingAfterBreak="0">
    <w:nsid w:val="60C413CD"/>
    <w:multiLevelType w:val="singleLevel"/>
    <w:tmpl w:val="B3DC7ECE"/>
    <w:lvl w:ilvl="0">
      <w:start w:val="1"/>
      <w:numFmt w:val="decimal"/>
      <w:lvlText w:val="%1. "/>
      <w:legacy w:legacy="1" w:legacySpace="0" w:legacyIndent="283"/>
      <w:lvlJc w:val="left"/>
      <w:pPr>
        <w:ind w:left="283" w:hanging="283"/>
      </w:pPr>
      <w:rPr>
        <w:rFonts w:ascii="Times New Roman" w:hAnsi="Times New Roman" w:hint="default"/>
        <w:b w:val="0"/>
        <w:i w:val="0"/>
        <w:sz w:val="20"/>
        <w:u w:val="none"/>
      </w:rPr>
    </w:lvl>
  </w:abstractNum>
  <w:abstractNum w:abstractNumId="16" w15:restartNumberingAfterBreak="0">
    <w:nsid w:val="6A267580"/>
    <w:multiLevelType w:val="hybridMultilevel"/>
    <w:tmpl w:val="832EDD32"/>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15:restartNumberingAfterBreak="0">
    <w:nsid w:val="72492378"/>
    <w:multiLevelType w:val="hybridMultilevel"/>
    <w:tmpl w:val="4086AA70"/>
    <w:lvl w:ilvl="0" w:tplc="479C8336">
      <w:numFmt w:val="bullet"/>
      <w:lvlText w:val=""/>
      <w:lvlJc w:val="left"/>
      <w:pPr>
        <w:tabs>
          <w:tab w:val="num" w:pos="720"/>
        </w:tabs>
        <w:ind w:left="720" w:hanging="360"/>
      </w:pPr>
      <w:rPr>
        <w:rFonts w:ascii="Symbol" w:eastAsia="Times New Roman" w:hAnsi="Symbol" w:cs="Arial" w:hint="default"/>
      </w:rPr>
    </w:lvl>
    <w:lvl w:ilvl="1" w:tplc="100C0003">
      <w:start w:val="1"/>
      <w:numFmt w:val="bullet"/>
      <w:lvlText w:val="o"/>
      <w:lvlJc w:val="left"/>
      <w:pPr>
        <w:tabs>
          <w:tab w:val="num" w:pos="1440"/>
        </w:tabs>
        <w:ind w:left="1440" w:hanging="360"/>
      </w:pPr>
      <w:rPr>
        <w:rFonts w:ascii="Courier New" w:hAnsi="Courier New" w:cs="Courier New" w:hint="default"/>
      </w:rPr>
    </w:lvl>
    <w:lvl w:ilvl="2" w:tplc="100C0005">
      <w:start w:val="1"/>
      <w:numFmt w:val="decimal"/>
      <w:lvlText w:val="%3."/>
      <w:lvlJc w:val="left"/>
      <w:pPr>
        <w:tabs>
          <w:tab w:val="num" w:pos="2160"/>
        </w:tabs>
        <w:ind w:left="2160" w:hanging="360"/>
      </w:pPr>
    </w:lvl>
    <w:lvl w:ilvl="3" w:tplc="100C0001">
      <w:start w:val="1"/>
      <w:numFmt w:val="decimal"/>
      <w:lvlText w:val="%4."/>
      <w:lvlJc w:val="left"/>
      <w:pPr>
        <w:tabs>
          <w:tab w:val="num" w:pos="2880"/>
        </w:tabs>
        <w:ind w:left="2880" w:hanging="360"/>
      </w:pPr>
    </w:lvl>
    <w:lvl w:ilvl="4" w:tplc="100C0003">
      <w:start w:val="1"/>
      <w:numFmt w:val="decimal"/>
      <w:lvlText w:val="%5."/>
      <w:lvlJc w:val="left"/>
      <w:pPr>
        <w:tabs>
          <w:tab w:val="num" w:pos="3600"/>
        </w:tabs>
        <w:ind w:left="3600" w:hanging="360"/>
      </w:pPr>
    </w:lvl>
    <w:lvl w:ilvl="5" w:tplc="100C0005">
      <w:start w:val="1"/>
      <w:numFmt w:val="decimal"/>
      <w:lvlText w:val="%6."/>
      <w:lvlJc w:val="left"/>
      <w:pPr>
        <w:tabs>
          <w:tab w:val="num" w:pos="4320"/>
        </w:tabs>
        <w:ind w:left="4320" w:hanging="360"/>
      </w:pPr>
    </w:lvl>
    <w:lvl w:ilvl="6" w:tplc="100C0001">
      <w:start w:val="1"/>
      <w:numFmt w:val="decimal"/>
      <w:lvlText w:val="%7."/>
      <w:lvlJc w:val="left"/>
      <w:pPr>
        <w:tabs>
          <w:tab w:val="num" w:pos="5040"/>
        </w:tabs>
        <w:ind w:left="5040" w:hanging="360"/>
      </w:pPr>
    </w:lvl>
    <w:lvl w:ilvl="7" w:tplc="100C0003">
      <w:start w:val="1"/>
      <w:numFmt w:val="decimal"/>
      <w:lvlText w:val="%8."/>
      <w:lvlJc w:val="left"/>
      <w:pPr>
        <w:tabs>
          <w:tab w:val="num" w:pos="5760"/>
        </w:tabs>
        <w:ind w:left="5760" w:hanging="360"/>
      </w:pPr>
    </w:lvl>
    <w:lvl w:ilvl="8" w:tplc="100C0005">
      <w:start w:val="1"/>
      <w:numFmt w:val="decimal"/>
      <w:lvlText w:val="%9."/>
      <w:lvlJc w:val="left"/>
      <w:pPr>
        <w:tabs>
          <w:tab w:val="num" w:pos="6480"/>
        </w:tabs>
        <w:ind w:left="6480" w:hanging="360"/>
      </w:pPr>
    </w:lvl>
  </w:abstractNum>
  <w:abstractNum w:abstractNumId="18" w15:restartNumberingAfterBreak="0">
    <w:nsid w:val="783D147D"/>
    <w:multiLevelType w:val="singleLevel"/>
    <w:tmpl w:val="81FC3BA0"/>
    <w:lvl w:ilvl="0">
      <w:start w:val="1"/>
      <w:numFmt w:val="bullet"/>
      <w:lvlText w:val=""/>
      <w:lvlJc w:val="left"/>
      <w:pPr>
        <w:tabs>
          <w:tab w:val="num" w:pos="708"/>
        </w:tabs>
        <w:ind w:left="708" w:hanging="708"/>
      </w:pPr>
      <w:rPr>
        <w:rFonts w:ascii="Wingdings" w:hAnsi="Wingdings" w:hint="default"/>
      </w:rPr>
    </w:lvl>
  </w:abstractNum>
  <w:abstractNum w:abstractNumId="19" w15:restartNumberingAfterBreak="0">
    <w:nsid w:val="790801C7"/>
    <w:multiLevelType w:val="hybridMultilevel"/>
    <w:tmpl w:val="1F16FB82"/>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16cid:durableId="1264730876">
    <w:abstractNumId w:val="18"/>
  </w:num>
  <w:num w:numId="2" w16cid:durableId="610822298">
    <w:abstractNumId w:val="1"/>
  </w:num>
  <w:num w:numId="3" w16cid:durableId="2006202970">
    <w:abstractNumId w:val="15"/>
  </w:num>
  <w:num w:numId="4" w16cid:durableId="594166281">
    <w:abstractNumId w:val="2"/>
    <w:lvlOverride w:ilvl="0">
      <w:lvl w:ilvl="0">
        <w:start w:val="1"/>
        <w:numFmt w:val="bullet"/>
        <w:lvlText w:val=""/>
        <w:legacy w:legacy="1" w:legacySpace="0" w:legacyIndent="283"/>
        <w:lvlJc w:val="left"/>
        <w:pPr>
          <w:ind w:left="1418" w:hanging="283"/>
        </w:pPr>
        <w:rPr>
          <w:rFonts w:ascii="Symbol" w:hAnsi="Symbol" w:hint="default"/>
        </w:rPr>
      </w:lvl>
    </w:lvlOverride>
  </w:num>
  <w:num w:numId="5" w16cid:durableId="1765418531">
    <w:abstractNumId w:val="10"/>
  </w:num>
  <w:num w:numId="6" w16cid:durableId="1026446392">
    <w:abstractNumId w:val="5"/>
  </w:num>
  <w:num w:numId="7" w16cid:durableId="969671176">
    <w:abstractNumId w:val="16"/>
  </w:num>
  <w:num w:numId="8" w16cid:durableId="572472693">
    <w:abstractNumId w:val="7"/>
  </w:num>
  <w:num w:numId="9" w16cid:durableId="1364405347">
    <w:abstractNumId w:val="2"/>
    <w:lvlOverride w:ilvl="0">
      <w:lvl w:ilvl="0">
        <w:start w:val="1"/>
        <w:numFmt w:val="bullet"/>
        <w:lvlText w:val=""/>
        <w:legacy w:legacy="1" w:legacySpace="0" w:legacyIndent="283"/>
        <w:lvlJc w:val="left"/>
        <w:pPr>
          <w:ind w:left="283" w:hanging="283"/>
        </w:pPr>
        <w:rPr>
          <w:rFonts w:ascii="Helvetica" w:hAnsi="Helvetica" w:hint="default"/>
        </w:rPr>
      </w:lvl>
    </w:lvlOverride>
  </w:num>
  <w:num w:numId="10" w16cid:durableId="2111004436">
    <w:abstractNumId w:val="8"/>
  </w:num>
  <w:num w:numId="11" w16cid:durableId="666982398">
    <w:abstractNumId w:val="6"/>
  </w:num>
  <w:num w:numId="12" w16cid:durableId="1739404162">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54635289">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95470057">
    <w:abstractNumId w:val="4"/>
  </w:num>
  <w:num w:numId="15" w16cid:durableId="910888075">
    <w:abstractNumId w:val="0"/>
  </w:num>
  <w:num w:numId="16" w16cid:durableId="46611315">
    <w:abstractNumId w:val="12"/>
  </w:num>
  <w:num w:numId="17" w16cid:durableId="1239628761">
    <w:abstractNumId w:val="19"/>
  </w:num>
  <w:num w:numId="18" w16cid:durableId="1037853527">
    <w:abstractNumId w:val="13"/>
  </w:num>
  <w:num w:numId="19" w16cid:durableId="1917547106">
    <w:abstractNumId w:val="14"/>
  </w:num>
  <w:num w:numId="20" w16cid:durableId="514080381">
    <w:abstractNumId w:val="9"/>
  </w:num>
  <w:num w:numId="21" w16cid:durableId="138425523">
    <w:abstractNumId w:val="3"/>
  </w:num>
  <w:num w:numId="22" w16cid:durableId="128080088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CH"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C56"/>
    <w:rsid w:val="00001919"/>
    <w:rsid w:val="00011D61"/>
    <w:rsid w:val="0002125E"/>
    <w:rsid w:val="00043225"/>
    <w:rsid w:val="0004730A"/>
    <w:rsid w:val="00055594"/>
    <w:rsid w:val="000A34CA"/>
    <w:rsid w:val="000A60FB"/>
    <w:rsid w:val="000B4DBD"/>
    <w:rsid w:val="000B6B07"/>
    <w:rsid w:val="000D1E69"/>
    <w:rsid w:val="000F7B63"/>
    <w:rsid w:val="001033C1"/>
    <w:rsid w:val="001120AB"/>
    <w:rsid w:val="00130508"/>
    <w:rsid w:val="00143B5B"/>
    <w:rsid w:val="0014480B"/>
    <w:rsid w:val="001453C4"/>
    <w:rsid w:val="001477DA"/>
    <w:rsid w:val="00156D7B"/>
    <w:rsid w:val="00164FE5"/>
    <w:rsid w:val="001656F2"/>
    <w:rsid w:val="00172128"/>
    <w:rsid w:val="00186275"/>
    <w:rsid w:val="00191283"/>
    <w:rsid w:val="0019437E"/>
    <w:rsid w:val="00197C91"/>
    <w:rsid w:val="001A1118"/>
    <w:rsid w:val="001B07B1"/>
    <w:rsid w:val="001E6B57"/>
    <w:rsid w:val="00201B28"/>
    <w:rsid w:val="00205E93"/>
    <w:rsid w:val="00216B46"/>
    <w:rsid w:val="00225E89"/>
    <w:rsid w:val="002325EB"/>
    <w:rsid w:val="0023735A"/>
    <w:rsid w:val="00243393"/>
    <w:rsid w:val="00246F09"/>
    <w:rsid w:val="00251F9B"/>
    <w:rsid w:val="00255700"/>
    <w:rsid w:val="002562F0"/>
    <w:rsid w:val="002662D2"/>
    <w:rsid w:val="00273D0A"/>
    <w:rsid w:val="002A0D45"/>
    <w:rsid w:val="002B46BB"/>
    <w:rsid w:val="002C3C79"/>
    <w:rsid w:val="002D1431"/>
    <w:rsid w:val="002E259E"/>
    <w:rsid w:val="002E3D42"/>
    <w:rsid w:val="002F052C"/>
    <w:rsid w:val="00307D31"/>
    <w:rsid w:val="00311ECA"/>
    <w:rsid w:val="003151DD"/>
    <w:rsid w:val="00321EF0"/>
    <w:rsid w:val="003236BA"/>
    <w:rsid w:val="0033043B"/>
    <w:rsid w:val="00333CBB"/>
    <w:rsid w:val="0034718B"/>
    <w:rsid w:val="00355425"/>
    <w:rsid w:val="0039590F"/>
    <w:rsid w:val="00396AD7"/>
    <w:rsid w:val="003A44E7"/>
    <w:rsid w:val="003C1C7A"/>
    <w:rsid w:val="003C4901"/>
    <w:rsid w:val="003D66E1"/>
    <w:rsid w:val="003E6ACC"/>
    <w:rsid w:val="003E79FC"/>
    <w:rsid w:val="003F3C13"/>
    <w:rsid w:val="003F4CB0"/>
    <w:rsid w:val="0040005A"/>
    <w:rsid w:val="00406F6F"/>
    <w:rsid w:val="00414DED"/>
    <w:rsid w:val="00415CD8"/>
    <w:rsid w:val="004451E9"/>
    <w:rsid w:val="00457F43"/>
    <w:rsid w:val="004719DC"/>
    <w:rsid w:val="00471C0B"/>
    <w:rsid w:val="004855D6"/>
    <w:rsid w:val="00486F6B"/>
    <w:rsid w:val="00496CEF"/>
    <w:rsid w:val="004A392A"/>
    <w:rsid w:val="004B0B64"/>
    <w:rsid w:val="004B6C54"/>
    <w:rsid w:val="004C15C6"/>
    <w:rsid w:val="004C1F02"/>
    <w:rsid w:val="004C27D2"/>
    <w:rsid w:val="004D67E4"/>
    <w:rsid w:val="005004E0"/>
    <w:rsid w:val="0054423C"/>
    <w:rsid w:val="00550BB7"/>
    <w:rsid w:val="00570C52"/>
    <w:rsid w:val="005734FF"/>
    <w:rsid w:val="00580B4E"/>
    <w:rsid w:val="005A291D"/>
    <w:rsid w:val="005A2B66"/>
    <w:rsid w:val="005C046D"/>
    <w:rsid w:val="005D5831"/>
    <w:rsid w:val="005D7F6E"/>
    <w:rsid w:val="005F1F6C"/>
    <w:rsid w:val="005F4F30"/>
    <w:rsid w:val="006028D4"/>
    <w:rsid w:val="006142BC"/>
    <w:rsid w:val="00614DE3"/>
    <w:rsid w:val="00626E0A"/>
    <w:rsid w:val="006341C0"/>
    <w:rsid w:val="00640D35"/>
    <w:rsid w:val="0065273C"/>
    <w:rsid w:val="0065365E"/>
    <w:rsid w:val="00653BAF"/>
    <w:rsid w:val="0066793B"/>
    <w:rsid w:val="00671FA7"/>
    <w:rsid w:val="00676614"/>
    <w:rsid w:val="0068177A"/>
    <w:rsid w:val="006831AE"/>
    <w:rsid w:val="00683D9C"/>
    <w:rsid w:val="00691C65"/>
    <w:rsid w:val="00693ED9"/>
    <w:rsid w:val="006A49B6"/>
    <w:rsid w:val="006B66D6"/>
    <w:rsid w:val="006C24A8"/>
    <w:rsid w:val="006F377D"/>
    <w:rsid w:val="007061EE"/>
    <w:rsid w:val="00713633"/>
    <w:rsid w:val="00713D42"/>
    <w:rsid w:val="00717CCA"/>
    <w:rsid w:val="00720201"/>
    <w:rsid w:val="00723628"/>
    <w:rsid w:val="00726628"/>
    <w:rsid w:val="00737D6B"/>
    <w:rsid w:val="00745E50"/>
    <w:rsid w:val="00750C7A"/>
    <w:rsid w:val="00763F98"/>
    <w:rsid w:val="00773304"/>
    <w:rsid w:val="0078636D"/>
    <w:rsid w:val="00787D18"/>
    <w:rsid w:val="007B32D8"/>
    <w:rsid w:val="007B6AF7"/>
    <w:rsid w:val="007B70C1"/>
    <w:rsid w:val="007C0307"/>
    <w:rsid w:val="007C10E2"/>
    <w:rsid w:val="007E3B69"/>
    <w:rsid w:val="007E4C01"/>
    <w:rsid w:val="00802505"/>
    <w:rsid w:val="008308A7"/>
    <w:rsid w:val="00841D6C"/>
    <w:rsid w:val="00842898"/>
    <w:rsid w:val="008611DB"/>
    <w:rsid w:val="00873E32"/>
    <w:rsid w:val="008809E7"/>
    <w:rsid w:val="008872D8"/>
    <w:rsid w:val="008A11BA"/>
    <w:rsid w:val="008B66F3"/>
    <w:rsid w:val="008C1665"/>
    <w:rsid w:val="008E403C"/>
    <w:rsid w:val="008E5ABF"/>
    <w:rsid w:val="00907663"/>
    <w:rsid w:val="00910AC2"/>
    <w:rsid w:val="009138EC"/>
    <w:rsid w:val="00917384"/>
    <w:rsid w:val="009350C7"/>
    <w:rsid w:val="00944075"/>
    <w:rsid w:val="009504F7"/>
    <w:rsid w:val="009538D8"/>
    <w:rsid w:val="00956B89"/>
    <w:rsid w:val="00962E01"/>
    <w:rsid w:val="0096428D"/>
    <w:rsid w:val="00970725"/>
    <w:rsid w:val="00973A77"/>
    <w:rsid w:val="00975529"/>
    <w:rsid w:val="00990C46"/>
    <w:rsid w:val="00992D4F"/>
    <w:rsid w:val="009B4364"/>
    <w:rsid w:val="009B7473"/>
    <w:rsid w:val="009E3ADC"/>
    <w:rsid w:val="00A01686"/>
    <w:rsid w:val="00A04756"/>
    <w:rsid w:val="00A07591"/>
    <w:rsid w:val="00A443FE"/>
    <w:rsid w:val="00A54706"/>
    <w:rsid w:val="00A6051A"/>
    <w:rsid w:val="00A63158"/>
    <w:rsid w:val="00A706EA"/>
    <w:rsid w:val="00A70AEA"/>
    <w:rsid w:val="00A729D1"/>
    <w:rsid w:val="00A917D5"/>
    <w:rsid w:val="00A944BF"/>
    <w:rsid w:val="00A95873"/>
    <w:rsid w:val="00A9719B"/>
    <w:rsid w:val="00AA0836"/>
    <w:rsid w:val="00AB2731"/>
    <w:rsid w:val="00AB531E"/>
    <w:rsid w:val="00AD0149"/>
    <w:rsid w:val="00B0329C"/>
    <w:rsid w:val="00B0539E"/>
    <w:rsid w:val="00B06B1D"/>
    <w:rsid w:val="00B077BC"/>
    <w:rsid w:val="00B2357C"/>
    <w:rsid w:val="00B3367D"/>
    <w:rsid w:val="00B55764"/>
    <w:rsid w:val="00B76D7C"/>
    <w:rsid w:val="00B8452A"/>
    <w:rsid w:val="00B91A7A"/>
    <w:rsid w:val="00B92D11"/>
    <w:rsid w:val="00B9753A"/>
    <w:rsid w:val="00BA45B7"/>
    <w:rsid w:val="00BF07BA"/>
    <w:rsid w:val="00BF4349"/>
    <w:rsid w:val="00BF6316"/>
    <w:rsid w:val="00BF6CB3"/>
    <w:rsid w:val="00C0129D"/>
    <w:rsid w:val="00C039C9"/>
    <w:rsid w:val="00C068A0"/>
    <w:rsid w:val="00C2058A"/>
    <w:rsid w:val="00C31B55"/>
    <w:rsid w:val="00C422C6"/>
    <w:rsid w:val="00C44494"/>
    <w:rsid w:val="00C51689"/>
    <w:rsid w:val="00C85AB9"/>
    <w:rsid w:val="00CA04B5"/>
    <w:rsid w:val="00CB888B"/>
    <w:rsid w:val="00CD0141"/>
    <w:rsid w:val="00CD492D"/>
    <w:rsid w:val="00CE1650"/>
    <w:rsid w:val="00D067D7"/>
    <w:rsid w:val="00D10804"/>
    <w:rsid w:val="00D14AD0"/>
    <w:rsid w:val="00D35C82"/>
    <w:rsid w:val="00D60B8B"/>
    <w:rsid w:val="00D87C56"/>
    <w:rsid w:val="00D9732D"/>
    <w:rsid w:val="00DA3B93"/>
    <w:rsid w:val="00DA6F73"/>
    <w:rsid w:val="00DB5819"/>
    <w:rsid w:val="00DC0AA9"/>
    <w:rsid w:val="00DC651F"/>
    <w:rsid w:val="00DC67FD"/>
    <w:rsid w:val="00DD0CCE"/>
    <w:rsid w:val="00DE5019"/>
    <w:rsid w:val="00E127CA"/>
    <w:rsid w:val="00E3135E"/>
    <w:rsid w:val="00E66FFC"/>
    <w:rsid w:val="00E90E1C"/>
    <w:rsid w:val="00E927F5"/>
    <w:rsid w:val="00E96210"/>
    <w:rsid w:val="00E978BC"/>
    <w:rsid w:val="00EA3CC2"/>
    <w:rsid w:val="00EC2429"/>
    <w:rsid w:val="00ED6EFA"/>
    <w:rsid w:val="00ED7931"/>
    <w:rsid w:val="00EF0C22"/>
    <w:rsid w:val="00F13DB2"/>
    <w:rsid w:val="00F3737C"/>
    <w:rsid w:val="00F54BDF"/>
    <w:rsid w:val="00F56341"/>
    <w:rsid w:val="00F721DC"/>
    <w:rsid w:val="00F91143"/>
    <w:rsid w:val="00FA18B6"/>
    <w:rsid w:val="00FB28DB"/>
    <w:rsid w:val="00FB342E"/>
    <w:rsid w:val="00FB6A20"/>
    <w:rsid w:val="00FD3BC1"/>
    <w:rsid w:val="00FF051F"/>
    <w:rsid w:val="00FF25E4"/>
    <w:rsid w:val="047E8821"/>
    <w:rsid w:val="05568989"/>
    <w:rsid w:val="05AF772E"/>
    <w:rsid w:val="09C362E0"/>
    <w:rsid w:val="1120C713"/>
    <w:rsid w:val="16170E5C"/>
    <w:rsid w:val="16495006"/>
    <w:rsid w:val="198E0ADF"/>
    <w:rsid w:val="1C0C2965"/>
    <w:rsid w:val="1DCC95FC"/>
    <w:rsid w:val="223A128B"/>
    <w:rsid w:val="22871CAA"/>
    <w:rsid w:val="2557E01C"/>
    <w:rsid w:val="25B76662"/>
    <w:rsid w:val="26B5B1A9"/>
    <w:rsid w:val="2E3F88E6"/>
    <w:rsid w:val="31E4D9C6"/>
    <w:rsid w:val="338439C0"/>
    <w:rsid w:val="3808F80F"/>
    <w:rsid w:val="3B31B5E9"/>
    <w:rsid w:val="3DDE5768"/>
    <w:rsid w:val="411955A7"/>
    <w:rsid w:val="41864768"/>
    <w:rsid w:val="42B12ACA"/>
    <w:rsid w:val="45C849B3"/>
    <w:rsid w:val="45DFBBB0"/>
    <w:rsid w:val="5C135043"/>
    <w:rsid w:val="6065D588"/>
    <w:rsid w:val="642B0AED"/>
    <w:rsid w:val="66A2A435"/>
    <w:rsid w:val="66DB7D1C"/>
    <w:rsid w:val="68F5FEA0"/>
    <w:rsid w:val="695EB05F"/>
    <w:rsid w:val="6B22AE20"/>
    <w:rsid w:val="6DFADA1D"/>
    <w:rsid w:val="7176D7A8"/>
    <w:rsid w:val="71A6E886"/>
    <w:rsid w:val="7382CA69"/>
    <w:rsid w:val="76B9D6E2"/>
    <w:rsid w:val="7F78975D"/>
    <w:rsid w:val="7FE18006"/>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D4007B9"/>
  <w15:docId w15:val="{93A16735-E543-4042-91A4-5EF3FBF7A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qFormat/>
    <w:pPr>
      <w:keepNext/>
      <w:outlineLvl w:val="0"/>
    </w:pPr>
    <w:rPr>
      <w:b/>
      <w:sz w:val="24"/>
    </w:rPr>
  </w:style>
  <w:style w:type="paragraph" w:styleId="Titre2">
    <w:name w:val="heading 2"/>
    <w:basedOn w:val="Normal"/>
    <w:next w:val="Normal"/>
    <w:qFormat/>
    <w:pPr>
      <w:keepNext/>
      <w:spacing w:line="320" w:lineRule="atLeast"/>
      <w:ind w:left="142"/>
      <w:jc w:val="both"/>
      <w:outlineLvl w:val="1"/>
    </w:pPr>
    <w:rPr>
      <w:b/>
      <w:sz w:val="36"/>
    </w:rPr>
  </w:style>
  <w:style w:type="paragraph" w:styleId="Titre3">
    <w:name w:val="heading 3"/>
    <w:basedOn w:val="Normal"/>
    <w:next w:val="Normal"/>
    <w:qFormat/>
    <w:pPr>
      <w:keepNext/>
      <w:spacing w:after="120" w:line="320" w:lineRule="atLeast"/>
      <w:jc w:val="both"/>
      <w:outlineLvl w:val="2"/>
    </w:pPr>
    <w:rPr>
      <w:b/>
      <w:sz w:val="36"/>
    </w:rPr>
  </w:style>
  <w:style w:type="paragraph" w:styleId="Titre4">
    <w:name w:val="heading 4"/>
    <w:basedOn w:val="Normal"/>
    <w:next w:val="Normal"/>
    <w:qFormat/>
    <w:pPr>
      <w:keepNext/>
      <w:outlineLvl w:val="3"/>
    </w:pPr>
    <w:rPr>
      <w:sz w:val="24"/>
    </w:rPr>
  </w:style>
  <w:style w:type="paragraph" w:styleId="Titre5">
    <w:name w:val="heading 5"/>
    <w:basedOn w:val="Normal"/>
    <w:next w:val="Normal"/>
    <w:qFormat/>
    <w:pPr>
      <w:keepNext/>
      <w:spacing w:after="240"/>
      <w:outlineLvl w:val="4"/>
    </w:pPr>
    <w:rPr>
      <w:sz w:val="28"/>
    </w:rPr>
  </w:style>
  <w:style w:type="paragraph" w:styleId="Titre6">
    <w:name w:val="heading 6"/>
    <w:basedOn w:val="Normal"/>
    <w:next w:val="Normal"/>
    <w:qFormat/>
    <w:pPr>
      <w:keepNext/>
      <w:spacing w:after="120" w:line="320" w:lineRule="atLeast"/>
      <w:jc w:val="center"/>
      <w:outlineLvl w:val="5"/>
    </w:pPr>
    <w:rPr>
      <w:b/>
      <w:sz w:val="24"/>
    </w:rPr>
  </w:style>
  <w:style w:type="paragraph" w:styleId="Titre7">
    <w:name w:val="heading 7"/>
    <w:basedOn w:val="Normal"/>
    <w:next w:val="Normal"/>
    <w:qFormat/>
    <w:pPr>
      <w:keepNext/>
      <w:spacing w:after="120" w:line="320" w:lineRule="atLeast"/>
      <w:ind w:firstLine="567"/>
      <w:jc w:val="center"/>
      <w:outlineLvl w:val="6"/>
    </w:pPr>
    <w:rPr>
      <w:b/>
      <w:bCs/>
      <w:sz w:val="24"/>
    </w:rPr>
  </w:style>
  <w:style w:type="paragraph" w:styleId="Titre8">
    <w:name w:val="heading 8"/>
    <w:basedOn w:val="Normal"/>
    <w:next w:val="Normal"/>
    <w:qFormat/>
    <w:pPr>
      <w:keepNext/>
      <w:spacing w:after="240" w:line="300" w:lineRule="atLeast"/>
      <w:outlineLvl w:val="7"/>
    </w:pPr>
    <w:rPr>
      <w:b/>
      <w:bCs/>
      <w:sz w:val="24"/>
      <w:u w:val="single"/>
      <w:lang w:val="it-IT"/>
    </w:rPr>
  </w:style>
  <w:style w:type="paragraph" w:styleId="Titre9">
    <w:name w:val="heading 9"/>
    <w:basedOn w:val="Normal"/>
    <w:next w:val="Normal"/>
    <w:qFormat/>
    <w:pPr>
      <w:keepNext/>
      <w:jc w:val="both"/>
      <w:outlineLvl w:val="8"/>
    </w:pPr>
    <w:rPr>
      <w:b/>
      <w:bCs/>
      <w:sz w:val="22"/>
      <w:szCs w:val="16"/>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spacing w:line="360" w:lineRule="auto"/>
      <w:jc w:val="both"/>
    </w:pPr>
    <w:rPr>
      <w:rFonts w:ascii="Roman 10cpi" w:hAnsi="Roman 10cpi"/>
      <w:sz w:val="24"/>
    </w:rPr>
  </w:style>
  <w:style w:type="character" w:styleId="Numrodepage">
    <w:name w:val="page number"/>
    <w:basedOn w:val="Policepardfaut"/>
  </w:style>
  <w:style w:type="paragraph" w:styleId="Titre">
    <w:name w:val="Title"/>
    <w:basedOn w:val="Normal"/>
    <w:qFormat/>
    <w:pPr>
      <w:pBdr>
        <w:top w:val="single" w:sz="30" w:space="6" w:color="auto" w:shadow="1"/>
        <w:left w:val="single" w:sz="30" w:space="6" w:color="auto" w:shadow="1"/>
        <w:bottom w:val="single" w:sz="30" w:space="6" w:color="auto" w:shadow="1"/>
        <w:right w:val="single" w:sz="30" w:space="6" w:color="auto" w:shadow="1"/>
      </w:pBdr>
      <w:shd w:val="pct10" w:color="auto" w:fill="auto"/>
      <w:spacing w:after="160" w:line="240" w:lineRule="atLeast"/>
      <w:jc w:val="center"/>
    </w:pPr>
    <w:rPr>
      <w:b/>
      <w:sz w:val="48"/>
    </w:rPr>
  </w:style>
  <w:style w:type="paragraph" w:styleId="Pieddepage">
    <w:name w:val="footer"/>
    <w:basedOn w:val="Normal"/>
    <w:pPr>
      <w:tabs>
        <w:tab w:val="center" w:pos="4536"/>
        <w:tab w:val="right" w:pos="9072"/>
      </w:tabs>
    </w:pPr>
  </w:style>
  <w:style w:type="paragraph" w:styleId="Corpsdetexte">
    <w:name w:val="Body Text"/>
    <w:basedOn w:val="Normal"/>
    <w:pPr>
      <w:spacing w:line="320" w:lineRule="atLeast"/>
      <w:jc w:val="both"/>
    </w:pPr>
    <w:rPr>
      <w:color w:val="000000"/>
      <w:sz w:val="24"/>
    </w:rPr>
  </w:style>
  <w:style w:type="paragraph" w:styleId="Retraitcorpsdetexte">
    <w:name w:val="Body Text Indent"/>
    <w:basedOn w:val="Normal"/>
    <w:pPr>
      <w:spacing w:after="120" w:line="320" w:lineRule="atLeast"/>
      <w:ind w:firstLine="709"/>
      <w:jc w:val="both"/>
    </w:pPr>
    <w:rPr>
      <w:color w:val="000000"/>
      <w:sz w:val="24"/>
    </w:rPr>
  </w:style>
  <w:style w:type="paragraph" w:styleId="Retraitcorpsdetexte2">
    <w:name w:val="Body Text Indent 2"/>
    <w:basedOn w:val="Normal"/>
    <w:pPr>
      <w:spacing w:after="120" w:line="280" w:lineRule="atLeast"/>
      <w:ind w:left="142" w:firstLine="566"/>
      <w:jc w:val="both"/>
    </w:pPr>
    <w:rPr>
      <w:sz w:val="24"/>
    </w:rPr>
  </w:style>
  <w:style w:type="paragraph" w:styleId="Corpsdetexte2">
    <w:name w:val="Body Text 2"/>
    <w:basedOn w:val="Normal"/>
    <w:rPr>
      <w:i/>
      <w:sz w:val="24"/>
    </w:rPr>
  </w:style>
  <w:style w:type="paragraph" w:styleId="Retraitcorpsdetexte3">
    <w:name w:val="Body Text Indent 3"/>
    <w:basedOn w:val="Normal"/>
    <w:pPr>
      <w:spacing w:line="320" w:lineRule="atLeast"/>
      <w:ind w:firstLine="708"/>
      <w:jc w:val="both"/>
    </w:pPr>
    <w:rPr>
      <w:sz w:val="24"/>
    </w:rPr>
  </w:style>
  <w:style w:type="paragraph" w:styleId="Listepuces">
    <w:name w:val="List Bullet"/>
    <w:basedOn w:val="Normal"/>
    <w:autoRedefine/>
    <w:pPr>
      <w:spacing w:after="60" w:line="320" w:lineRule="atLeast"/>
      <w:ind w:firstLine="709"/>
      <w:jc w:val="both"/>
    </w:pPr>
    <w:rPr>
      <w:sz w:val="24"/>
    </w:rPr>
  </w:style>
  <w:style w:type="paragraph" w:styleId="Sous-titre">
    <w:name w:val="Subtitle"/>
    <w:basedOn w:val="Normal"/>
    <w:qFormat/>
    <w:pPr>
      <w:tabs>
        <w:tab w:val="left" w:pos="5954"/>
      </w:tabs>
      <w:spacing w:before="120" w:line="320" w:lineRule="atLeast"/>
      <w:ind w:firstLine="709"/>
      <w:jc w:val="both"/>
    </w:pPr>
    <w:rPr>
      <w:b/>
      <w:sz w:val="32"/>
    </w:rPr>
  </w:style>
  <w:style w:type="character" w:styleId="Lienhypertexte">
    <w:name w:val="Hyperlink"/>
    <w:rPr>
      <w:color w:val="0000FF"/>
      <w:u w:val="single"/>
    </w:rPr>
  </w:style>
  <w:style w:type="character" w:styleId="Lienhypertextesuivivisit">
    <w:name w:val="FollowedHyperlink"/>
    <w:rPr>
      <w:color w:val="800080"/>
      <w:u w:val="single"/>
    </w:rPr>
  </w:style>
  <w:style w:type="paragraph" w:styleId="Corpsdetexte3">
    <w:name w:val="Body Text 3"/>
    <w:basedOn w:val="Normal"/>
    <w:pPr>
      <w:spacing w:after="240" w:line="320" w:lineRule="atLeast"/>
      <w:jc w:val="both"/>
    </w:pPr>
    <w:rPr>
      <w:bCs/>
      <w:sz w:val="24"/>
    </w:rPr>
  </w:style>
  <w:style w:type="character" w:styleId="Marquedecommentaire">
    <w:name w:val="annotation reference"/>
    <w:semiHidden/>
    <w:rPr>
      <w:sz w:val="16"/>
      <w:szCs w:val="16"/>
    </w:rPr>
  </w:style>
  <w:style w:type="paragraph" w:styleId="Commentaire">
    <w:name w:val="annotation text"/>
    <w:basedOn w:val="Normal"/>
    <w:semiHidden/>
  </w:style>
  <w:style w:type="paragraph" w:customStyle="1" w:styleId="Corpsdetexte31">
    <w:name w:val="Corps de texte 31"/>
    <w:basedOn w:val="Normal"/>
    <w:pPr>
      <w:spacing w:after="240"/>
      <w:jc w:val="center"/>
    </w:pPr>
    <w:rPr>
      <w:b/>
      <w:sz w:val="42"/>
    </w:rPr>
  </w:style>
  <w:style w:type="paragraph" w:customStyle="1" w:styleId="DeptServNiv1">
    <w:name w:val="Dept/Serv Niv1"/>
    <w:basedOn w:val="Normal"/>
    <w:pPr>
      <w:spacing w:line="192" w:lineRule="exact"/>
    </w:pPr>
    <w:rPr>
      <w:rFonts w:ascii="CL Futura CondensedLight" w:eastAsia="Times" w:hAnsi="CL Futura CondensedLight"/>
      <w:sz w:val="18"/>
    </w:rPr>
  </w:style>
  <w:style w:type="paragraph" w:customStyle="1" w:styleId="DeptServNiv2">
    <w:name w:val="Dept/Serv Niv2"/>
    <w:basedOn w:val="DeptServNiv1"/>
    <w:rPr>
      <w:b/>
    </w:rPr>
  </w:style>
  <w:style w:type="character" w:styleId="lev">
    <w:name w:val="Strong"/>
    <w:qFormat/>
    <w:rPr>
      <w:b/>
      <w:bCs/>
    </w:rPr>
  </w:style>
  <w:style w:type="paragraph" w:customStyle="1" w:styleId="destinataire">
    <w:name w:val="destinataire"/>
    <w:basedOn w:val="Normal"/>
    <w:pPr>
      <w:ind w:left="6464"/>
    </w:pPr>
    <w:rPr>
      <w:rFonts w:eastAsia="Times"/>
      <w:sz w:val="22"/>
    </w:rPr>
  </w:style>
  <w:style w:type="paragraph" w:customStyle="1" w:styleId="corpsdelettre">
    <w:name w:val="corps de lettre"/>
    <w:basedOn w:val="Retraitcorpsdetexte2"/>
    <w:pPr>
      <w:spacing w:after="0" w:line="260" w:lineRule="exact"/>
      <w:ind w:left="2098" w:firstLine="0"/>
    </w:pPr>
    <w:rPr>
      <w:rFonts w:ascii="Times" w:eastAsia="Times" w:hAnsi="Times"/>
      <w:sz w:val="22"/>
    </w:rPr>
  </w:style>
  <w:style w:type="paragraph" w:customStyle="1" w:styleId="Sprechblasentext">
    <w:name w:val="Sprechblasentext"/>
    <w:basedOn w:val="Normal"/>
    <w:semiHidden/>
    <w:rPr>
      <w:rFonts w:ascii="Tahoma" w:hAnsi="Tahoma" w:cs="Tahoma"/>
      <w:sz w:val="16"/>
      <w:szCs w:val="16"/>
    </w:rPr>
  </w:style>
  <w:style w:type="paragraph" w:styleId="Paragraphedeliste">
    <w:name w:val="List Paragraph"/>
    <w:basedOn w:val="Normal"/>
    <w:uiPriority w:val="72"/>
    <w:rsid w:val="001B07B1"/>
    <w:pPr>
      <w:ind w:left="720"/>
      <w:contextualSpacing/>
    </w:pPr>
  </w:style>
  <w:style w:type="paragraph" w:styleId="Textedebulles">
    <w:name w:val="Balloon Text"/>
    <w:basedOn w:val="Normal"/>
    <w:link w:val="TextedebullesCar"/>
    <w:uiPriority w:val="99"/>
    <w:semiHidden/>
    <w:unhideWhenUsed/>
    <w:rsid w:val="00C422C6"/>
    <w:rPr>
      <w:rFonts w:ascii="Tahoma" w:hAnsi="Tahoma" w:cs="Tahoma"/>
      <w:sz w:val="16"/>
      <w:szCs w:val="16"/>
    </w:rPr>
  </w:style>
  <w:style w:type="character" w:customStyle="1" w:styleId="TextedebullesCar">
    <w:name w:val="Texte de bulles Car"/>
    <w:basedOn w:val="Policepardfaut"/>
    <w:link w:val="Textedebulles"/>
    <w:uiPriority w:val="99"/>
    <w:semiHidden/>
    <w:rsid w:val="00C422C6"/>
    <w:rPr>
      <w:rFonts w:ascii="Tahoma" w:hAnsi="Tahoma" w:cs="Tahoma"/>
      <w:sz w:val="16"/>
      <w:szCs w:val="16"/>
    </w:rPr>
  </w:style>
  <w:style w:type="table" w:styleId="Grilledutableau">
    <w:name w:val="Table Grid"/>
    <w:basedOn w:val="TableauNormal"/>
    <w:uiPriority w:val="59"/>
    <w:rsid w:val="00653B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En-tte">
    <w:name w:val="_AC_En-tête"/>
    <w:basedOn w:val="Normal"/>
    <w:rsid w:val="00457F43"/>
    <w:pPr>
      <w:spacing w:line="200" w:lineRule="exact"/>
    </w:pPr>
    <w:rPr>
      <w:rFonts w:ascii="Arial Narrow" w:eastAsia="Times" w:hAnsi="Arial Narrow"/>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6607888">
      <w:bodyDiv w:val="1"/>
      <w:marLeft w:val="0"/>
      <w:marRight w:val="0"/>
      <w:marTop w:val="0"/>
      <w:marBottom w:val="0"/>
      <w:divBdr>
        <w:top w:val="none" w:sz="0" w:space="0" w:color="auto"/>
        <w:left w:val="none" w:sz="0" w:space="0" w:color="auto"/>
        <w:bottom w:val="none" w:sz="0" w:space="0" w:color="auto"/>
        <w:right w:val="none" w:sz="0" w:space="0" w:color="auto"/>
      </w:divBdr>
    </w:div>
    <w:div w:id="746657374">
      <w:bodyDiv w:val="1"/>
      <w:marLeft w:val="0"/>
      <w:marRight w:val="0"/>
      <w:marTop w:val="0"/>
      <w:marBottom w:val="0"/>
      <w:divBdr>
        <w:top w:val="none" w:sz="0" w:space="0" w:color="auto"/>
        <w:left w:val="none" w:sz="0" w:space="0" w:color="auto"/>
        <w:bottom w:val="none" w:sz="0" w:space="0" w:color="auto"/>
        <w:right w:val="none" w:sz="0" w:space="0" w:color="auto"/>
      </w:divBdr>
    </w:div>
    <w:div w:id="1042286478">
      <w:bodyDiv w:val="1"/>
      <w:marLeft w:val="0"/>
      <w:marRight w:val="0"/>
      <w:marTop w:val="0"/>
      <w:marBottom w:val="0"/>
      <w:divBdr>
        <w:top w:val="none" w:sz="0" w:space="0" w:color="auto"/>
        <w:left w:val="none" w:sz="0" w:space="0" w:color="auto"/>
        <w:bottom w:val="none" w:sz="0" w:space="0" w:color="auto"/>
        <w:right w:val="none" w:sz="0" w:space="0" w:color="auto"/>
      </w:divBdr>
    </w:div>
    <w:div w:id="1366636445">
      <w:bodyDiv w:val="1"/>
      <w:marLeft w:val="0"/>
      <w:marRight w:val="0"/>
      <w:marTop w:val="0"/>
      <w:marBottom w:val="0"/>
      <w:divBdr>
        <w:top w:val="none" w:sz="0" w:space="0" w:color="auto"/>
        <w:left w:val="none" w:sz="0" w:space="0" w:color="auto"/>
        <w:bottom w:val="none" w:sz="0" w:space="0" w:color="auto"/>
        <w:right w:val="none" w:sz="0" w:space="0" w:color="auto"/>
      </w:divBdr>
    </w:div>
    <w:div w:id="1840198354">
      <w:bodyDiv w:val="1"/>
      <w:marLeft w:val="0"/>
      <w:marRight w:val="0"/>
      <w:marTop w:val="0"/>
      <w:marBottom w:val="0"/>
      <w:divBdr>
        <w:top w:val="none" w:sz="0" w:space="0" w:color="auto"/>
        <w:left w:val="none" w:sz="0" w:space="0" w:color="auto"/>
        <w:bottom w:val="none" w:sz="0" w:space="0" w:color="auto"/>
        <w:right w:val="none" w:sz="0" w:space="0" w:color="auto"/>
      </w:divBdr>
    </w:div>
    <w:div w:id="1961840618">
      <w:bodyDiv w:val="1"/>
      <w:marLeft w:val="0"/>
      <w:marRight w:val="0"/>
      <w:marTop w:val="0"/>
      <w:marBottom w:val="0"/>
      <w:divBdr>
        <w:top w:val="none" w:sz="0" w:space="0" w:color="auto"/>
        <w:left w:val="none" w:sz="0" w:space="0" w:color="auto"/>
        <w:bottom w:val="none" w:sz="0" w:space="0" w:color="auto"/>
        <w:right w:val="none" w:sz="0" w:space="0" w:color="auto"/>
      </w:divBdr>
    </w:div>
    <w:div w:id="2053308478">
      <w:bodyDiv w:val="1"/>
      <w:marLeft w:val="0"/>
      <w:marRight w:val="0"/>
      <w:marTop w:val="0"/>
      <w:marBottom w:val="0"/>
      <w:divBdr>
        <w:top w:val="none" w:sz="0" w:space="0" w:color="auto"/>
        <w:left w:val="none" w:sz="0" w:space="0" w:color="auto"/>
        <w:bottom w:val="none" w:sz="0" w:space="0" w:color="auto"/>
        <w:right w:val="none" w:sz="0" w:space="0" w:color="auto"/>
      </w:divBdr>
    </w:div>
    <w:div w:id="21424541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1.bin"/><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bel-bsa@admin.vs.ch" TargetMode="External"/><Relationship Id="rId2" Type="http://schemas.openxmlformats.org/officeDocument/2006/relationships/image" Target="::Entete:Montage%20Word:Elements:triangle.bmp" TargetMode="External"/><Relationship Id="rId1" Type="http://schemas.openxmlformats.org/officeDocument/2006/relationships/image" Target="media/image4.png"/><Relationship Id="rId4" Type="http://schemas.openxmlformats.org/officeDocument/2006/relationships/hyperlink" Target="mailto:bel-bsa@admin.v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0438F65674C943A23FFB951B8843E9" ma:contentTypeVersion="12" ma:contentTypeDescription="Crée un document." ma:contentTypeScope="" ma:versionID="aa7c15a7b93274e773a545d7741fad86">
  <xsd:schema xmlns:xsd="http://www.w3.org/2001/XMLSchema" xmlns:xs="http://www.w3.org/2001/XMLSchema" xmlns:p="http://schemas.microsoft.com/office/2006/metadata/properties" xmlns:ns2="fec24358-f50e-4450-bfc5-62e218ec8746" xmlns:ns3="0548ed4e-ef9f-4b51-bf8f-4a68d37f67a3" targetNamespace="http://schemas.microsoft.com/office/2006/metadata/properties" ma:root="true" ma:fieldsID="6f66fe0d773895be93fe87f44c6ab2ab" ns2:_="" ns3:_="">
    <xsd:import namespace="fec24358-f50e-4450-bfc5-62e218ec8746"/>
    <xsd:import namespace="0548ed4e-ef9f-4b51-bf8f-4a68d37f67a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c24358-f50e-4450-bfc5-62e218ec87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2d6bbf82-059b-4f28-9a20-fb972382e10c"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48ed4e-ef9f-4b51-bf8f-4a68d37f67a3" elementFormDefault="qualified">
    <xsd:import namespace="http://schemas.microsoft.com/office/2006/documentManagement/types"/>
    <xsd:import namespace="http://schemas.microsoft.com/office/infopath/2007/PartnerControls"/>
    <xsd:element name="SharedWithUsers" ma:index="1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ec24358-f50e-4450-bfc5-62e218ec874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B431416-E615-43D4-880A-F456DAE2A2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c24358-f50e-4450-bfc5-62e218ec8746"/>
    <ds:schemaRef ds:uri="0548ed4e-ef9f-4b51-bf8f-4a68d37f67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0D61D7-E3E8-40FC-BCD4-34C47695CF3B}">
  <ds:schemaRefs>
    <ds:schemaRef ds:uri="http://schemas.openxmlformats.org/officeDocument/2006/bibliography"/>
  </ds:schemaRefs>
</ds:datastoreItem>
</file>

<file path=customXml/itemProps3.xml><?xml version="1.0" encoding="utf-8"?>
<ds:datastoreItem xmlns:ds="http://schemas.openxmlformats.org/officeDocument/2006/customXml" ds:itemID="{EEE8026B-2EFF-4AB2-AF80-BF8037E24E8B}">
  <ds:schemaRefs>
    <ds:schemaRef ds:uri="http://schemas.microsoft.com/sharepoint/v3/contenttype/forms"/>
  </ds:schemaRefs>
</ds:datastoreItem>
</file>

<file path=customXml/itemProps4.xml><?xml version="1.0" encoding="utf-8"?>
<ds:datastoreItem xmlns:ds="http://schemas.openxmlformats.org/officeDocument/2006/customXml" ds:itemID="{823E20E4-FBB9-4022-8324-E60EE2E6FD86}">
  <ds:schemaRefs>
    <ds:schemaRef ds:uri="http://schemas.microsoft.com/office/2006/metadata/properties"/>
    <ds:schemaRef ds:uri="http://schemas.microsoft.com/office/infopath/2007/PartnerControls"/>
    <ds:schemaRef ds:uri="fec24358-f50e-4450-bfc5-62e218ec8746"/>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1054</Words>
  <Characters>5799</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Information pour les médias</vt:lpstr>
    </vt:vector>
  </TitlesOfParts>
  <Company>Etat du Valais</Company>
  <LinksUpToDate>false</LinksUpToDate>
  <CharactersWithSpaces>6840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pour les médias</dc:title>
  <dc:creator>AC_VS</dc:creator>
  <cp:lastModifiedBy>REY Denis</cp:lastModifiedBy>
  <cp:revision>2</cp:revision>
  <cp:lastPrinted>2025-09-01T11:10:00Z</cp:lastPrinted>
  <dcterms:created xsi:type="dcterms:W3CDTF">2025-09-02T12:34:00Z</dcterms:created>
  <dcterms:modified xsi:type="dcterms:W3CDTF">2025-09-02T12:34:00Z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0x0101002C0438F65674C943A23FFB951B8843E9</vt:lpwstr>
  </property>
  <property fmtid="{D5CDD505-2E9C-101B-9397-08002B2CF9AE}" pid="3" name="MediaServiceImageTags">
    <vt:lpwstr/>
  </property>
</Properties>
</file>